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8B9" w:rsidRDefault="002178B9">
      <w:bookmarkStart w:id="0" w:name="_GoBack"/>
      <w:bookmarkEnd w:id="0"/>
    </w:p>
    <w:p w:rsidR="009141D3" w:rsidRDefault="00624F25" w:rsidP="009141D3">
      <w:pP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Additional file</w:t>
      </w:r>
      <w:r w:rsidR="009141D3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for “Life Cycle assessment of electric kick scooters – consolidating environmental impact quantification and concluding climate-friendly use options”</w:t>
      </w:r>
    </w:p>
    <w:p w:rsidR="009141D3" w:rsidRDefault="009141D3" w:rsidP="009141D3">
      <w:pPr>
        <w:jc w:val="center"/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 xml:space="preserve"> Corinna Baumgartner</w:t>
      </w:r>
      <w:r>
        <w:rPr>
          <w:color w:val="000000" w:themeColor="text1"/>
          <w:sz w:val="24"/>
          <w:szCs w:val="24"/>
          <w:vertAlign w:val="superscript"/>
          <w:lang w:val="en-GB"/>
        </w:rPr>
        <w:t>1*</w:t>
      </w:r>
      <w:r>
        <w:rPr>
          <w:color w:val="000000" w:themeColor="text1"/>
          <w:sz w:val="24"/>
          <w:szCs w:val="24"/>
          <w:lang w:val="en-GB"/>
        </w:rPr>
        <w:t>, Eckard Helmers</w:t>
      </w:r>
      <w:r>
        <w:rPr>
          <w:color w:val="000000" w:themeColor="text1"/>
          <w:sz w:val="24"/>
          <w:szCs w:val="24"/>
          <w:vertAlign w:val="superscript"/>
          <w:lang w:val="en-GB"/>
        </w:rPr>
        <w:t>2*</w:t>
      </w:r>
    </w:p>
    <w:p w:rsidR="009141D3" w:rsidRDefault="009141D3" w:rsidP="009141D3">
      <w:p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 xml:space="preserve">1) Zürich University of Applied Sciences, School of Engineering, </w:t>
      </w:r>
      <w:proofErr w:type="spellStart"/>
      <w:r>
        <w:rPr>
          <w:color w:val="000000" w:themeColor="text1"/>
          <w:sz w:val="24"/>
          <w:szCs w:val="24"/>
          <w:lang w:val="en-GB"/>
        </w:rPr>
        <w:t>Technoparkstrasse</w:t>
      </w:r>
      <w:proofErr w:type="spellEnd"/>
      <w:r>
        <w:rPr>
          <w:color w:val="000000" w:themeColor="text1"/>
          <w:sz w:val="24"/>
          <w:szCs w:val="24"/>
          <w:lang w:val="en-GB"/>
        </w:rPr>
        <w:t xml:space="preserve"> 2, P.O. Box, 8401 Winterthur, Switzerland. Email: bamo@zhaw.ch</w:t>
      </w:r>
    </w:p>
    <w:p w:rsidR="009141D3" w:rsidRDefault="009141D3" w:rsidP="009141D3">
      <w:p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 xml:space="preserve">2) University of Applied Sciences Trier, Umwelt-Campus, Department of Environmental Planning and Technology, P.O. Box 1380, 55761 </w:t>
      </w:r>
      <w:proofErr w:type="spellStart"/>
      <w:r>
        <w:rPr>
          <w:color w:val="000000" w:themeColor="text1"/>
          <w:sz w:val="24"/>
          <w:szCs w:val="24"/>
          <w:lang w:val="en-GB"/>
        </w:rPr>
        <w:t>Birkenfeld</w:t>
      </w:r>
      <w:proofErr w:type="spellEnd"/>
      <w:r>
        <w:rPr>
          <w:color w:val="000000" w:themeColor="text1"/>
          <w:sz w:val="24"/>
          <w:szCs w:val="24"/>
          <w:lang w:val="en-GB"/>
        </w:rPr>
        <w:t>, Germany. Email: e.helmers@umwelt-campus.de</w:t>
      </w:r>
    </w:p>
    <w:p w:rsidR="009141D3" w:rsidRDefault="009141D3" w:rsidP="009141D3">
      <w:pPr>
        <w:pStyle w:val="berschrift1"/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Bidi"/>
          <w:b w:val="0"/>
          <w:bCs w:val="0"/>
          <w:color w:val="000000" w:themeColor="text1"/>
          <w:sz w:val="24"/>
          <w:szCs w:val="24"/>
          <w:lang w:val="en-US"/>
        </w:rPr>
        <w:t>*) Corresponding: Corinna Baumgartner: bamo@zhaw.ch, Eckard Helmers: e.helmers@umwelt-campus.de</w:t>
      </w:r>
    </w:p>
    <w:p w:rsidR="009141D3" w:rsidRDefault="009141D3" w:rsidP="009141D3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</w:p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This </w:t>
      </w:r>
      <w:r w:rsidR="00624F25">
        <w:rPr>
          <w:rFonts w:ascii="Arial" w:hAnsi="Arial" w:cs="Arial"/>
          <w:color w:val="000000" w:themeColor="text1"/>
          <w:lang w:val="en-GB"/>
        </w:rPr>
        <w:t>Additional file</w:t>
      </w:r>
      <w:r>
        <w:rPr>
          <w:rFonts w:ascii="Arial" w:hAnsi="Arial" w:cs="Arial"/>
          <w:color w:val="000000" w:themeColor="text1"/>
          <w:lang w:val="en-GB"/>
        </w:rPr>
        <w:t xml:space="preserve"> contains the Life Cycle inventories (LCI) for the plastic e-scooter (Tables S1 – S5) and the aluminium e-scooter (Tables S6 – S9) of the related study. Tables include all life cycle phases (production, use phase and end-of-life) and the LCI of modelled and modified processes.  For the classification of data quality see Table S10. </w:t>
      </w:r>
    </w:p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2202"/>
        <w:gridCol w:w="1573"/>
        <w:gridCol w:w="863"/>
        <w:gridCol w:w="5983"/>
        <w:gridCol w:w="946"/>
        <w:gridCol w:w="1251"/>
      </w:tblGrid>
      <w:tr w:rsidR="009141D3" w:rsidTr="009141D3">
        <w:trPr>
          <w:trHeight w:val="648"/>
        </w:trPr>
        <w:tc>
          <w:tcPr>
            <w:tcW w:w="5000" w:type="pct"/>
            <w:gridSpan w:val="7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Table S1: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Life cycle Inventory (LCI) for the production of 1 plastic e-scooter incl. components/materials and associated production processes, weights, used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3.5 unit processes, data quality and sources. Unit process name: E-floater production {GLO}| production | APOS, U.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 </w:t>
            </w:r>
          </w:p>
        </w:tc>
      </w:tr>
      <w:tr w:rsidR="009141D3" w:rsidTr="009141D3">
        <w:trPr>
          <w:trHeight w:val="552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Component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Material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Weight [kg] </w:t>
            </w:r>
          </w:p>
        </w:tc>
        <w:tc>
          <w:tcPr>
            <w:tcW w:w="2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 3.5 unit processes </w:t>
            </w:r>
          </w:p>
        </w:tc>
        <w:tc>
          <w:tcPr>
            <w:tcW w:w="331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Data quality</w:t>
            </w:r>
          </w:p>
        </w:tc>
        <w:tc>
          <w:tcPr>
            <w:tcW w:w="438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Data sources</w:t>
            </w:r>
          </w:p>
        </w:tc>
      </w:tr>
      <w:tr w:rsidR="009141D3" w:rsidTr="009141D3">
        <w:trPr>
          <w:trHeight w:val="276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Motor controller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Diverse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0.19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Controller, for electric scooter {GLO}| production | APOS, U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Motor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Diverse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3.12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Electric motor, for electric scooter {GLO}| production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552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lastRenderedPageBreak/>
              <w:t>Battery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Diverse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1.98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Battery, Li-ion, rechargeable, prismatic {GLO}| production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88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Telematic unit with SOC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Diverse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0.48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Internet access equipment {CH}| production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Cable harness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Copper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Cable, unspecified {GLO}| production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88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Wheels (2) front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Rubber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2.66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Synthetic rubber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production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2.66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Blow moulding Rubber {CN}| blow moulding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Compression spring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0.05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Steel, low-alloyed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Solenoid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Copper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0.05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Copper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0.05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Metal working, average for copper product manufacturing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Cellastos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Foam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0.016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Polyurethane, flexible foam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Bell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0.018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Aluminium, primary, ingot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0.018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Metal working, average for aluminium product manufacturing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processing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Acceleration throttle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Printed circuit board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0.086</w:t>
            </w:r>
          </w:p>
        </w:tc>
        <w:tc>
          <w:tcPr>
            <w:tcW w:w="20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Electronics, for control units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production | APOS, U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Value: 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br/>
              <w:t>Grade of detail: D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Magnets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Hall sensor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Torison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spring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Throttle housing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JST 4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pos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connectors (M+F)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88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Rosenberger (1x)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Plastics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0.014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Polyethylene, high density, granulate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0.014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Injection moulding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Disc brake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Disc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breake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leaver with lock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Aluminum</w:t>
            </w:r>
            <w:proofErr w:type="spellEnd"/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0.11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Aluminium, primary, ingot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0.11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Metal working, average for aluminium product manufacturing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processing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Brake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caliper</w:t>
            </w:r>
            <w:proofErr w:type="spellEnd"/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Stainless steel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0.286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Steel, chromium steel 18/8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0.286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Metal working, average for chromium steel product manufacturing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processing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Disc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Stainless steel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0.132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Steel, chromium steel 18/8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0.132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Metal working, average for chromium steel product manufacturing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processing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Brake wire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Stainless steel and plastic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0.133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Cable, Steel {GLO}| production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88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Bushing for folding mechanism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Plastics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0.002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Polyethylene, high density, granulate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0.002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Injection moulding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88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Spherical bearings (tilt connector + block)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3D printed plastics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0.021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Polyethylene, high density, granulate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0.021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Injection moulding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88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Sleeve bearing with flange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tierod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, FBB+FBT)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Stainless steel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0.042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Steel, chromium steel 18/8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0.042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Metal working, average for chromium steel product manufacturing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processing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88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Folding pin,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center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axis, Tie rod, folding block insert, folding pin insert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Stainless steel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0.407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Steel, chromium steel 18/8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0.407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Metal working, average for chromium steel product manufacturing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processing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88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Folding block, Rosenberger holder, electronics compartment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0.396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Aluminium, primary, ingot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0.396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Metal working, average for aluminium product manufacturing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processing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420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Folding, housing, Dust cover top + bottom, front body top + bottom, deck right + left + cover, mudguard front + back, back handle,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reinforcment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top + bottom, battery case, + case cover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Ultramid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B3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4.904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H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H" w:eastAsia="de-CH"/>
              </w:rPr>
              <w:t>Nylon 6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H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H" w:eastAsia="de-CH"/>
              </w:rPr>
              <w:t>}| production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3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4.904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Injection moulding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Deck Pad L+R, Brake Pad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Elastollan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1170A-U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0.247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Polyurethane, flexible foam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production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88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Tie rod holder L+R, tilt connector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PA 66 GF45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0.1275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Nylon 6-6, glass-filled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market for nylon 6-6, glass-filled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0.1275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Injection moulding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Ultraminate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B2WG13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Ultramid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N6 GF60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0.0364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Nylon 6-6, glass-filled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market for nylon 6-6, glass-filled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0.0364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Injection moulding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Bottom + Steering lights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Polycarbonate clear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0.055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Polycarbonate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0.055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Injection moulding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Steering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Polyamid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Ultramid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B3)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1.265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H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H" w:eastAsia="de-CH"/>
              </w:rPr>
              <w:t>Nylon 6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H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CH" w:eastAsia="de-CH"/>
              </w:rPr>
              <w:t>}| production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1.265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Injection moulding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88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Front body pin front solenoid holder, lock shell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0.105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Aluminium, primary, ingot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0.105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Metal working, average for aluminium product manufacturing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processing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KVT bearings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Plastics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0.13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Polyethylene, high density, granulate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0.13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Injection moulding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88"/>
        </w:trPr>
        <w:tc>
          <w:tcPr>
            <w:tcW w:w="12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Diverse small parts (screws, sockets etc.: 17 pieces)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Stainless steel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0.063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Steel, chromium steel 18/8 {GLO}| market for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0.063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Metal working, average for chromium steel product manufacturing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processing | APOS, 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Total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17.2259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</w:tbl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</w:p>
    <w:tbl>
      <w:tblPr>
        <w:tblW w:w="506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773"/>
        <w:gridCol w:w="2086"/>
        <w:gridCol w:w="1527"/>
        <w:gridCol w:w="1976"/>
        <w:gridCol w:w="1265"/>
        <w:gridCol w:w="1173"/>
        <w:gridCol w:w="935"/>
        <w:gridCol w:w="1968"/>
        <w:gridCol w:w="146"/>
      </w:tblGrid>
      <w:tr w:rsidR="009141D3" w:rsidTr="009141D3">
        <w:trPr>
          <w:gridAfter w:val="1"/>
          <w:wAfter w:w="50" w:type="pct"/>
          <w:trHeight w:val="552"/>
        </w:trPr>
        <w:tc>
          <w:tcPr>
            <w:tcW w:w="4950" w:type="pct"/>
            <w:gridSpan w:val="9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Table S2a: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Life cycle Inventory (LCI) for transportation modes and distances of components of 1 plastic e-scooter incl. associated ton kilometre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tkm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), used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3.5 unit processes, data quality and sources.</w:t>
            </w:r>
          </w:p>
        </w:tc>
      </w:tr>
      <w:tr w:rsidR="009141D3" w:rsidTr="009141D3">
        <w:trPr>
          <w:gridAfter w:val="1"/>
          <w:wAfter w:w="50" w:type="pct"/>
          <w:trHeight w:val="552"/>
        </w:trPr>
        <w:tc>
          <w:tcPr>
            <w:tcW w:w="1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Component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Origin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Destination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Mode of transportation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Distance [km]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Freight Distance [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tkm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]</w:t>
            </w:r>
          </w:p>
        </w:tc>
        <w:tc>
          <w:tcPr>
            <w:tcW w:w="327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Data quality</w:t>
            </w:r>
          </w:p>
        </w:tc>
        <w:tc>
          <w:tcPr>
            <w:tcW w:w="684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Data sources</w:t>
            </w:r>
          </w:p>
        </w:tc>
      </w:tr>
      <w:tr w:rsidR="009141D3" w:rsidTr="009141D3">
        <w:trPr>
          <w:gridAfter w:val="1"/>
          <w:wAfter w:w="50" w:type="pct"/>
          <w:trHeight w:val="276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Motor controller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China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Ship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3313.23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0.6295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Sea Distances 2022</w:t>
            </w:r>
          </w:p>
        </w:tc>
      </w:tr>
      <w:tr w:rsidR="009141D3" w:rsidTr="009141D3">
        <w:trPr>
          <w:gridAfter w:val="1"/>
          <w:wAfter w:w="50" w:type="pct"/>
          <w:trHeight w:val="276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Motor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China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Ship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3313.23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10.3373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Sea Distances 2022</w:t>
            </w:r>
          </w:p>
        </w:tc>
      </w:tr>
      <w:tr w:rsidR="009141D3" w:rsidTr="009141D3">
        <w:trPr>
          <w:gridAfter w:val="1"/>
          <w:wAfter w:w="50" w:type="pct"/>
          <w:trHeight w:val="552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Battery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Japan 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a. Poland (PL)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br/>
              <w:t>b PL to Hamburg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a. Ship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br/>
              <w:t>b. Lorry Europe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a. 22240.67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br/>
              <w:t>b. 700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a. 44.0365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br/>
              <w:t>b. 1.386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Sea Distances 2022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br/>
              <w:t>Google Maps 2022</w:t>
            </w:r>
          </w:p>
        </w:tc>
      </w:tr>
      <w:tr w:rsidR="009141D3" w:rsidTr="009141D3">
        <w:trPr>
          <w:gridAfter w:val="1"/>
          <w:wAfter w:w="50" w:type="pct"/>
          <w:trHeight w:val="288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Telematic unit with SOC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Berlin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Hamburg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Lorry Europe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289.00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0.1387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Sea Distances 2022</w:t>
            </w:r>
          </w:p>
        </w:tc>
      </w:tr>
      <w:tr w:rsidR="009141D3" w:rsidTr="009141D3">
        <w:trPr>
          <w:gridAfter w:val="1"/>
          <w:wAfter w:w="50" w:type="pct"/>
          <w:trHeight w:val="276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Cable harness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Indonesia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Lorry Asia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100.00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Google Maps 2022</w:t>
            </w:r>
          </w:p>
        </w:tc>
      </w:tr>
      <w:tr w:rsidR="009141D3" w:rsidTr="009141D3">
        <w:trPr>
          <w:gridAfter w:val="1"/>
          <w:wAfter w:w="50" w:type="pct"/>
          <w:trHeight w:val="450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Wheels (2) front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China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Ship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3313.23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8.8132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Sea Distances 2022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/>
        </w:tc>
      </w:tr>
      <w:tr w:rsidR="009141D3" w:rsidTr="009141D3">
        <w:trPr>
          <w:trHeight w:val="276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Compression spring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Singapore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Ship</w:t>
            </w:r>
          </w:p>
        </w:tc>
        <w:tc>
          <w:tcPr>
            <w:tcW w:w="441" w:type="pct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1296.40</w:t>
            </w: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0.0648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Sea Distances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Solenoid</w:t>
            </w:r>
          </w:p>
        </w:tc>
        <w:tc>
          <w:tcPr>
            <w:tcW w:w="27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Unknown: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market process for material used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NA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NA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76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Cellastos</w:t>
            </w:r>
            <w:proofErr w:type="spellEnd"/>
          </w:p>
        </w:tc>
        <w:tc>
          <w:tcPr>
            <w:tcW w:w="27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Unknown: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market process for material used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NA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lastRenderedPageBreak/>
              <w:t>Bell</w:t>
            </w:r>
          </w:p>
        </w:tc>
        <w:tc>
          <w:tcPr>
            <w:tcW w:w="27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Unknown: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market process for material used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NA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NA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76"/>
        </w:trPr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Acceleration throttle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Printed circuit board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China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Ship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3313.23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Sea Distances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Magnets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China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Ship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3313.23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Sea Distances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Hall sensor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Singapore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Ship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1296.40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Sea Distances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Torison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spring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Singapore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Ship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1296.40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Sea Distances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Throttle housing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Germany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Hamburg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Lorry Europe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100.00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Google Maps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JST 4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pos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connectors (M+F)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Singapore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Ship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1296.40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Sea Distances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88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Rosenberger (1x)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Germany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Hamburg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Lorry Europe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100.00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0.0014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Google Maps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7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76"/>
        </w:trPr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Disc brake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Disc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breake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leaver with lock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China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Ship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3313.23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0.3645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Sea Distances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Brake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caliper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0.9476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Disc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0.4373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Brake wire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0.4407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88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Bushing for folding mechanism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Germany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Hamburg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Lorry Europe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100.00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0.0002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Google Maps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88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Spherical bearings (tilt connector + block)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Germany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Hamburg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Lorry Europe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100.00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0.0021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Google Maps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88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Sleeve bearing with flange 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tierod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, FBB+FBT)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Singapore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Ship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1296.40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0.0544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Sea Distances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88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Folding pin,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center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axis, Tie rod, folding block insert, folding pin insert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Indonesia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Lorry Asia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100.00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0.0407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Google Maps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88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Folding block, Rosenberger holder, electronics compartment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Indonesia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Lorry Asia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100.00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0.0396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Google Maps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420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Folding, housing, Dust cover top + bottom, front body top + bottom, deck right + left + cover, mudguard front + back, back handle,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reinforcment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top + bottom, battery case, + case cover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China/Thailand/Japan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Ship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3000.00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14.7120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Sea Distances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3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76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Deck Pad L+R, Brake Pad</w:t>
            </w:r>
          </w:p>
        </w:tc>
        <w:tc>
          <w:tcPr>
            <w:tcW w:w="27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Unknown: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market process for material used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NA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88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Tie rod holder L+R, tilt connector</w:t>
            </w:r>
          </w:p>
        </w:tc>
        <w:tc>
          <w:tcPr>
            <w:tcW w:w="27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Unknown: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market process for material used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NA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NA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76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Ultraminate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B2WG13</w:t>
            </w:r>
          </w:p>
        </w:tc>
        <w:tc>
          <w:tcPr>
            <w:tcW w:w="27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Unknown: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market process for material used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NA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NA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1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76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Bottom + Steering lights</w:t>
            </w:r>
          </w:p>
        </w:tc>
        <w:tc>
          <w:tcPr>
            <w:tcW w:w="27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Unknown: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market process for material used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NA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NA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76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Steering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China/Thailand/Japan 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Ship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3000.00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3.7950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Sea Distances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88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Front body pin front solenoid holder, lock shell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Indonesia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Lorry Asia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100.00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0.0105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Google Maps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76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KVT bearings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Germany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Hamburg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Lorry Europe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100.00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0.0130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Google Maps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7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center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288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Diverse small parts (screws, sockets etc.: 17 pieces)</w:t>
            </w: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Indonesien</w:t>
            </w:r>
            <w:proofErr w:type="spellEnd"/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Jakarta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Lorry Asia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100.00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0.0063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Google Maps 2022</w:t>
            </w:r>
          </w:p>
        </w:tc>
        <w:tc>
          <w:tcPr>
            <w:tcW w:w="50" w:type="pct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</w:tr>
      <w:tr w:rsidR="009141D3" w:rsidTr="009141D3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50" w:type="pct"/>
            <w:noWrap/>
            <w:vAlign w:val="bottom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141D3" w:rsidRDefault="009141D3" w:rsidP="009141D3">
      <w:pPr>
        <w:rPr>
          <w:rFonts w:ascii="Arial" w:hAnsi="Arial" w:cs="Arial"/>
          <w:b/>
          <w:bCs/>
          <w:color w:val="000000" w:themeColor="text1"/>
          <w:lang w:val="en-GB"/>
        </w:rPr>
      </w:pPr>
    </w:p>
    <w:tbl>
      <w:tblPr>
        <w:tblW w:w="14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1076"/>
        <w:gridCol w:w="978"/>
        <w:gridCol w:w="10601"/>
      </w:tblGrid>
      <w:tr w:rsidR="009141D3" w:rsidTr="009141D3">
        <w:trPr>
          <w:trHeight w:val="276"/>
        </w:trPr>
        <w:tc>
          <w:tcPr>
            <w:tcW w:w="14287" w:type="dxa"/>
            <w:gridSpan w:val="4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Table S2b: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Total transport distances and used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3.5 processes for 1 plastic e-scooter according to component distances in Table S2a.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 </w:t>
            </w:r>
          </w:p>
        </w:tc>
      </w:tr>
      <w:tr w:rsidR="009141D3" w:rsidTr="009141D3">
        <w:trPr>
          <w:trHeight w:val="55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lastRenderedPageBreak/>
              <w:t xml:space="preserve">Mode of transportation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Amount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Unit</w:t>
            </w:r>
          </w:p>
        </w:tc>
        <w:tc>
          <w:tcPr>
            <w:tcW w:w="10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 3. 5 process</w:t>
            </w:r>
          </w:p>
        </w:tc>
      </w:tr>
      <w:tr w:rsidR="009141D3" w:rsidTr="009141D3">
        <w:trPr>
          <w:trHeight w:val="276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Ship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84.83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tkm</w:t>
            </w:r>
            <w:proofErr w:type="spellEnd"/>
          </w:p>
        </w:tc>
        <w:tc>
          <w:tcPr>
            <w:tcW w:w="10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Transport, freight, sea, transoceanic ship {GLO}| processing | APOS, U</w:t>
            </w:r>
          </w:p>
        </w:tc>
      </w:tr>
      <w:tr w:rsidR="009141D3" w:rsidTr="009141D3">
        <w:trPr>
          <w:trHeight w:val="276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Lorry Europe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1.54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tkm</w:t>
            </w:r>
            <w:proofErr w:type="spellEnd"/>
          </w:p>
        </w:tc>
        <w:tc>
          <w:tcPr>
            <w:tcW w:w="10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Transport, freight, lorry 16-32 metric ton, euro6 {RER}| market for transport, freight, lorry 16-32 metric ton, EURO6 | APOS, U</w:t>
            </w:r>
          </w:p>
        </w:tc>
      </w:tr>
      <w:tr w:rsidR="009141D3" w:rsidTr="009141D3">
        <w:trPr>
          <w:trHeight w:val="276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Lorry Asia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tkm</w:t>
            </w:r>
            <w:proofErr w:type="spellEnd"/>
          </w:p>
        </w:tc>
        <w:tc>
          <w:tcPr>
            <w:tcW w:w="10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Transport, freight, lorry 16-32 metric ton, euro4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market for transport, freight, lorry 16-32 metric ton, EURO4 | APOS, U</w:t>
            </w:r>
          </w:p>
        </w:tc>
      </w:tr>
    </w:tbl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3"/>
        <w:gridCol w:w="825"/>
        <w:gridCol w:w="752"/>
        <w:gridCol w:w="1017"/>
        <w:gridCol w:w="3177"/>
        <w:gridCol w:w="567"/>
        <w:gridCol w:w="1327"/>
        <w:gridCol w:w="3918"/>
      </w:tblGrid>
      <w:tr w:rsidR="009141D3" w:rsidTr="009141D3">
        <w:trPr>
          <w:trHeight w:val="264"/>
        </w:trPr>
        <w:tc>
          <w:tcPr>
            <w:tcW w:w="5000" w:type="pct"/>
            <w:gridSpan w:val="8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Table S3: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Life Cycle Inventory (LCI) of the use phase for travelling with the plastic e-scooter. The corresponding mileage scenarios of this study have been calculated based on these values.  </w:t>
            </w:r>
          </w:p>
        </w:tc>
      </w:tr>
      <w:tr w:rsidR="009141D3" w:rsidTr="009141D3">
        <w:trPr>
          <w:trHeight w:val="348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Process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Location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Amount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Unit /FU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 3.5 unit processes </w:t>
            </w:r>
          </w:p>
        </w:tc>
        <w:tc>
          <w:tcPr>
            <w:tcW w:w="297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Data quality</w:t>
            </w:r>
          </w:p>
        </w:tc>
        <w:tc>
          <w:tcPr>
            <w:tcW w:w="695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Data sources</w:t>
            </w:r>
          </w:p>
        </w:tc>
        <w:tc>
          <w:tcPr>
            <w:tcW w:w="1081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Remarks</w:t>
            </w:r>
          </w:p>
        </w:tc>
      </w:tr>
      <w:tr w:rsidR="009141D3" w:rsidTr="009141D3">
        <w:trPr>
          <w:trHeight w:val="528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Transportation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efloater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from Jakarta by ship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to Europe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240.68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tkm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/e-scooter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Transport, freight, sea, transoceanic ship {GLO}| processing | APOS, U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Sea Distances 2022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Distance Jakarta to Hamburg by ship:16'299.45 km; Weight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Efloater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without battery and telematics:14.8 kg; </w:t>
            </w:r>
          </w:p>
        </w:tc>
      </w:tr>
      <w:tr w:rsidR="009141D3" w:rsidTr="009141D3">
        <w:trPr>
          <w:trHeight w:val="792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Transportation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efloater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within Hamburg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Europe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0.086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tkm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/ e-scooter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Transport, freight, lorry 16-32 metric ton, euro6 {RER}| market for transport, freight, lorry 16-32 metric ton, EURO6 | APOS, U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Google Maps 2022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Transportation of 5 km within Hamburg</w:t>
            </w:r>
          </w:p>
        </w:tc>
      </w:tr>
      <w:tr w:rsidR="009141D3" w:rsidTr="009141D3">
        <w:trPr>
          <w:trHeight w:val="264"/>
        </w:trPr>
        <w:tc>
          <w:tcPr>
            <w:tcW w:w="8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Energy use and operations emissions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Switzerland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14.00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/ km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Electricity, low voltage {CH}| market for | APOS, U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A/D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Floatility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2019, 2020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14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/km, max. distance 20 km</w:t>
            </w:r>
          </w:p>
        </w:tc>
      </w:tr>
      <w:tr w:rsidR="009141D3" w:rsidTr="009141D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1.40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/ km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Electricity, low voltage {CH}| market for | APOS, U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Distance for driving back autonomously: 2 km (rough estimation) </w:t>
            </w:r>
          </w:p>
        </w:tc>
      </w:tr>
      <w:tr w:rsidR="009141D3" w:rsidTr="009141D3">
        <w:trPr>
          <w:trHeight w:val="264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Maintenance,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eFloater</w:t>
            </w:r>
            <w:proofErr w:type="spellEnd"/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Switzerland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3.704E-06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 / km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E-floater production {GLO}| production | APOS, U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NA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Estimation: 1% of complete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eFloater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in 6 month </w:t>
            </w:r>
          </w:p>
        </w:tc>
      </w:tr>
      <w:tr w:rsidR="009141D3" w:rsidTr="009141D3">
        <w:trPr>
          <w:trHeight w:val="264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Road use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Switzerland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1.713E-09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my / km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Road {CH}| construction | APOS, U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3.5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Values taken from E-Bike in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</w:p>
        </w:tc>
      </w:tr>
      <w:tr w:rsidR="009141D3" w:rsidTr="009141D3">
        <w:trPr>
          <w:trHeight w:val="264"/>
        </w:trPr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Decommissioned road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Global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1.713E-09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my / km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Decommissioned road {GLO}| market for | APOS, U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3.5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Values taken from E-Bike in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</w:p>
        </w:tc>
      </w:tr>
    </w:tbl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1"/>
        <w:gridCol w:w="2107"/>
        <w:gridCol w:w="1542"/>
        <w:gridCol w:w="5028"/>
        <w:gridCol w:w="849"/>
        <w:gridCol w:w="1519"/>
      </w:tblGrid>
      <w:tr w:rsidR="009141D3" w:rsidTr="009141D3">
        <w:trPr>
          <w:gridAfter w:val="2"/>
          <w:wAfter w:w="2038" w:type="pct"/>
          <w:trHeight w:val="264"/>
        </w:trPr>
        <w:tc>
          <w:tcPr>
            <w:tcW w:w="2962" w:type="pct"/>
            <w:gridSpan w:val="4"/>
            <w:noWrap/>
            <w:vAlign w:val="bottom"/>
            <w:hideMark/>
          </w:tcPr>
          <w:p w:rsidR="009141D3" w:rsidRDefault="009141D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Table S4: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Life Cycle Inventory (LCI) of the end-of-life (EOL) phase of 1 plastic e-scooter.</w:t>
            </w:r>
          </w:p>
        </w:tc>
      </w:tr>
      <w:tr w:rsidR="009141D3" w:rsidTr="009141D3">
        <w:trPr>
          <w:trHeight w:val="348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Process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Location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Weight [kg]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 xml:space="preserve"> 3.5 unit processes </w:t>
            </w:r>
          </w:p>
        </w:tc>
        <w:tc>
          <w:tcPr>
            <w:tcW w:w="271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Data quality</w:t>
            </w:r>
          </w:p>
        </w:tc>
        <w:tc>
          <w:tcPr>
            <w:tcW w:w="532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Remarks</w:t>
            </w:r>
          </w:p>
        </w:tc>
      </w:tr>
      <w:tr w:rsidR="009141D3" w:rsidTr="009141D3">
        <w:trPr>
          <w:trHeight w:val="264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lastRenderedPageBreak/>
              <w:t>Treatment of Li-Ion battery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Global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1.9800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Used Li-ion battery {GLO}| market for | APOS, U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64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Treatment of plastics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Global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0.2220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Mixed plastics (waste treatment) {GLO}| recycling of mixed plastics | APOS, U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528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Treatment of rubber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Switzerland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2.6600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Waste rubber, unspecified {CH}| market for waste rubber, unspecified | APOS, U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64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Treatment of Telematics unit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Global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0.4800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Used IT accessory {GLO}| market for | APOS, U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64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Treatment of Aluminium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Global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0.6290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 (waste treatment) {GLO}| recycling of aluminium | APOS, U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64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Treatment of Copper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Switzerland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0.1500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Scrap copper {CH}| market for scrap copper | APOS, U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64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Treatment of steel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Global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0.9800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 and iron (waste treatment) {GLO}| recycling of steel and iron | APOS, U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528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Waste incineration of polyurethane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Switzerland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0.2630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Municipal solid waste {CH}| treatment of, municipal incineration with fly ash extraction | APOS, U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528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Treatment of brake wire, motor and acceleration throttle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Global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3.3390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Waste electric and electronic equipment {GLO}| market for | APOS, U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64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Treatment of control unit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Europe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0.1900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Electronics scrap from control units {RER}| treatment of | APOS, U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528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Treatment of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Ultramid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Switzerland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6.3329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Waste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Ultramid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, for recycling, unsorted {CH}| recycling of waste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Ultramid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, unsorted | APOS, U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Own modelling,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br/>
              <w:t>see Table S5</w:t>
            </w:r>
          </w:p>
        </w:tc>
      </w:tr>
      <w:tr w:rsidR="009141D3" w:rsidTr="009141D3">
        <w:trPr>
          <w:trHeight w:val="276"/>
        </w:trPr>
        <w:tc>
          <w:tcPr>
            <w:tcW w:w="1141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Total weight</w:t>
            </w:r>
          </w:p>
        </w:tc>
        <w:tc>
          <w:tcPr>
            <w:tcW w:w="7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17.2259</w:t>
            </w:r>
          </w:p>
        </w:tc>
        <w:tc>
          <w:tcPr>
            <w:tcW w:w="176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</w:tbl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3857"/>
        <w:gridCol w:w="1176"/>
        <w:gridCol w:w="2593"/>
        <w:gridCol w:w="4192"/>
        <w:gridCol w:w="1537"/>
      </w:tblGrid>
      <w:tr w:rsidR="009141D3" w:rsidTr="009141D3">
        <w:trPr>
          <w:trHeight w:val="264"/>
        </w:trPr>
        <w:tc>
          <w:tcPr>
            <w:tcW w:w="5000" w:type="pct"/>
            <w:gridSpan w:val="6"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Table S5: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Modelled and modified processes for the Life Cycle Inventory (LCI) of the plastic e-scooter </w:t>
            </w:r>
          </w:p>
        </w:tc>
      </w:tr>
      <w:tr w:rsidR="009141D3" w:rsidTr="009141D3">
        <w:trPr>
          <w:trHeight w:val="288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 xml:space="preserve">No. 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Modelled and modified process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 xml:space="preserve">Amount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 xml:space="preserve">Original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 xml:space="preserve"> 3.5 process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Modelling / Changes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Remarks</w:t>
            </w:r>
          </w:p>
        </w:tc>
      </w:tr>
      <w:tr w:rsidR="009141D3" w:rsidTr="009141D3">
        <w:trPr>
          <w:trHeight w:val="528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Waste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Ultramid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, for recycling, unsorted {CH}| recycling of waste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Ultramid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, unsorted | APOS, U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1 kg 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Waste polyethylene, for recycling, unsorted {CH}| treatment of waste polyethylene, for recycling, unsorted, sorting | APOS, U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Additional in "Outputs to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technosphere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. Avoided products": 0.9 kg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>Nylon 6 {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>}| production | APOS, U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Corresponding to 90% recycling rate</w:t>
            </w:r>
          </w:p>
        </w:tc>
      </w:tr>
      <w:tr w:rsidR="009141D3" w:rsidTr="009141D3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Change of amount in "outputs to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technosphere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. Waste treatment": 0.1 kg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>Waste plastic, mixture {CH}| treatment of, municipal incineration | APOS, U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Corresponding to 10% waste in recycling process</w:t>
            </w:r>
          </w:p>
        </w:tc>
      </w:tr>
      <w:tr w:rsidR="009141D3" w:rsidTr="009141D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All other "inputs to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technosphere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: materials/fuels" have been taken from the original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process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792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lastRenderedPageBreak/>
              <w:t>2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Cable, Steel {GLO}| production | APOS, U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1 kg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Cable, unspecified {GLO}| production | APOS, U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Original material "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 xml:space="preserve">Copper {GLO}| market for | APOS, U" has been replaced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by "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>Chromium steel pipe {GLO}| market for | APOS, U"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Amounts of original processes have not been changed. </w:t>
            </w:r>
          </w:p>
        </w:tc>
      </w:tr>
    </w:tbl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1431"/>
        <w:gridCol w:w="1044"/>
        <w:gridCol w:w="628"/>
        <w:gridCol w:w="391"/>
        <w:gridCol w:w="4404"/>
        <w:gridCol w:w="556"/>
        <w:gridCol w:w="800"/>
        <w:gridCol w:w="3018"/>
      </w:tblGrid>
      <w:tr w:rsidR="009141D3" w:rsidTr="009141D3">
        <w:trPr>
          <w:trHeight w:val="516"/>
        </w:trPr>
        <w:tc>
          <w:tcPr>
            <w:tcW w:w="5000" w:type="pct"/>
            <w:gridSpan w:val="9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Table S6: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Life cycle Inventory (LCI) for the production of 1 aluminium e-scooter incl. components/materials and associated production processes, weight, used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3.5 unit processes, data quality and resources. Unit process name: E-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Trotti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production {GLO}| production | APOS, U</w:t>
            </w:r>
          </w:p>
        </w:tc>
      </w:tr>
      <w:tr w:rsidR="009141D3" w:rsidTr="009141D3">
        <w:trPr>
          <w:trHeight w:val="288"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Component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Material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Amount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Unit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 3.5 unit processes </w:t>
            </w:r>
          </w:p>
        </w:tc>
        <w:tc>
          <w:tcPr>
            <w:tcW w:w="440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Data quality</w:t>
            </w:r>
          </w:p>
        </w:tc>
        <w:tc>
          <w:tcPr>
            <w:tcW w:w="446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Data sources</w:t>
            </w:r>
          </w:p>
        </w:tc>
        <w:tc>
          <w:tcPr>
            <w:tcW w:w="634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Remarks</w:t>
            </w:r>
          </w:p>
        </w:tc>
      </w:tr>
      <w:tr w:rsidR="009141D3" w:rsidTr="009141D3">
        <w:trPr>
          <w:trHeight w:val="276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Battery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Li-Ion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1.9400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Battery, Li-ion, rechargeable, prismatic {GLO}| market for | APOS, U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Front wheel 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Hub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1.1930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Aluminium, cast alloy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1.1930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Casting, aluminium, lost-wax {CN}| casting, aluminium, lost-wax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Tyre and tube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Rubber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0.2000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Synthetic rubber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0.2000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Blow moulding Rubber {CN}| blow moulding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Brake disc and screws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0.1500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Steel, low-alloyed, hot rolled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0.1500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Hot rolling, steel {CN}| processing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Rear wheel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Tyre and tube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Rubber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0.2000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Synthetic rubber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0.2000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Blow moulding Rubber {CN}| blow moulding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Brake disc and screws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0.1500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Steel, low-alloyed, hot rolled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0.1500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Hot rolling, steel {CN}| processing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Motor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Material mix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3.5500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Electric motor, vehicle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production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lastRenderedPageBreak/>
              <w:t>Controller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Material mix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0.1840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Controller, for electric scooter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Footboard board (frame)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2.6650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Aluminium, wrought alloy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2.6650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Section bar extrusion, aluminium {CN}| processing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Disc brake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caliper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(2x)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0.1900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Aluminium, cast alloy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0.1900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Casting, aluminium, lost-wax {CN}| casting, aluminium, lost-wax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0.0300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Steel, low-alloyed, hot rolled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0.0300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Hot rolling, steel {CN}| processing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Footboard reinforcement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Folding mechanism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0.4500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Steel, low-alloyed, hot rolled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0.4500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Hot rolling, steel {CN}| processing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Front structure 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Handlebar and pole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2.7410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Aluminium, wrought alloy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2.7410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Section bar extrusion, aluminium {CN}| processing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Fork, reinforcement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1.5410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Steel, low-alloyed, hot rolled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1.5410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Hot rolling, steel {CN}| processing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Handles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Rubber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0.1660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Synthetic rubber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0.1660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Blow moulding Rubber {CN}| blow moulding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Fittings, horn switch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Plastic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Polyethylene, high density, granulate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Injection moulding {CN}| processing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Cable harness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Copper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5.1284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Cable, connector for computer, without plugs {GLO}| production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0.0195 kg copper per m leads to 5.1284m of cable </w:t>
            </w:r>
          </w:p>
        </w:tc>
      </w:tr>
      <w:tr w:rsidR="009141D3" w:rsidTr="009141D3">
        <w:trPr>
          <w:trHeight w:val="276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Brake cable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Chromium steel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0.1500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Steel, chromium steel 18/8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0.1500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Sheet rolling, chromium steel {CN}| processing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0.1500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Wire drawing, steel {CN}| processing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Plastic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0.0150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Polyethylene, high density, granulate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0.0150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Injection moulding {CN}| processing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Screws and connections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Chromium steel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0.2190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Steel, chromium steel 18/8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0.2190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Sheet rolling, chromium steel {CN}| processing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76"/>
        </w:trPr>
        <w:tc>
          <w:tcPr>
            <w:tcW w:w="7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Fender and kick protection cover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Plastic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0.4720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Polyethylene, high density, granulate {GLO}| market for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0.4720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Injection moulding {CN}| processing | APOS, 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modelling, see Table S9</w:t>
            </w:r>
          </w:p>
        </w:tc>
      </w:tr>
      <w:tr w:rsidR="009141D3" w:rsidTr="009141D3">
        <w:trPr>
          <w:trHeight w:val="288"/>
        </w:trPr>
        <w:tc>
          <w:tcPr>
            <w:tcW w:w="707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Total weight</w:t>
            </w:r>
          </w:p>
        </w:tc>
        <w:tc>
          <w:tcPr>
            <w:tcW w:w="43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16.3060</w:t>
            </w:r>
          </w:p>
        </w:tc>
        <w:tc>
          <w:tcPr>
            <w:tcW w:w="24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29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</w:tbl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825"/>
        <w:gridCol w:w="752"/>
        <w:gridCol w:w="1017"/>
        <w:gridCol w:w="4370"/>
        <w:gridCol w:w="560"/>
        <w:gridCol w:w="818"/>
        <w:gridCol w:w="3831"/>
      </w:tblGrid>
      <w:tr w:rsidR="009141D3" w:rsidTr="009141D3">
        <w:trPr>
          <w:trHeight w:val="264"/>
        </w:trPr>
        <w:tc>
          <w:tcPr>
            <w:tcW w:w="5000" w:type="pct"/>
            <w:gridSpan w:val="8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Table S7: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Life Cycle Inventory (LCI) of the use phase for travelling with the aluminium e-scooter. The corresponding mileage scenarios of this study have been calculated based on these values.  </w:t>
            </w:r>
          </w:p>
        </w:tc>
      </w:tr>
      <w:tr w:rsidR="009141D3" w:rsidTr="009141D3">
        <w:trPr>
          <w:trHeight w:val="348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  <w:t>Process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  <w:t>Location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  <w:t xml:space="preserve">Amount 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  <w:t>Unit / FU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  <w:t>Ecoinvent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  <w:t xml:space="preserve"> 3.5 unit processes </w:t>
            </w:r>
          </w:p>
        </w:tc>
        <w:tc>
          <w:tcPr>
            <w:tcW w:w="298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  <w:t>Data quality</w:t>
            </w:r>
          </w:p>
        </w:tc>
        <w:tc>
          <w:tcPr>
            <w:tcW w:w="447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  <w:t>Data sources</w:t>
            </w:r>
          </w:p>
        </w:tc>
        <w:tc>
          <w:tcPr>
            <w:tcW w:w="980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n-GB" w:eastAsia="de-CH"/>
              </w:rPr>
              <w:t>Remarks</w:t>
            </w:r>
          </w:p>
        </w:tc>
      </w:tr>
      <w:tr w:rsidR="009141D3" w:rsidTr="009141D3">
        <w:trPr>
          <w:trHeight w:val="528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Transportation of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eScooter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from Taizhou to Shanghai by lorry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China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6.103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tkm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/ e-scooter</w:t>
            </w:r>
          </w:p>
        </w:tc>
        <w:tc>
          <w:tcPr>
            <w:tcW w:w="1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Transport, freight, lorry 16-32 metric ton, EURO4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transport, freight, lorry 16-32 metric ton, EURO4 | APOS, U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52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Transportation from Shanghai to Rotterdam by ship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to Europe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197.495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tkm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/ e-scooter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Transport, freight, sea, transoceanic ship {GLO}| processing | APOS, 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52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Transportation from Rotterdam to Zurich by lorry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Europe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13.240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tkm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/ e-scooter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Transport, freight, lorry 16-32 metric ton, EURO6 {RER}| transport, freight, lorry 16-32 metric ton, EURO6 | APOS, 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6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lastRenderedPageBreak/>
              <w:t>Electricity consumption for driving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Switzerland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0.0158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kWh / km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Electricity, low voltage {CH}| market for | APOS, 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vmax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R25 1.5761194 kWh/100km</w:t>
            </w:r>
          </w:p>
        </w:tc>
      </w:tr>
      <w:tr w:rsidR="009141D3" w:rsidTr="009141D3">
        <w:trPr>
          <w:trHeight w:val="26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Collection and redistribution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Switzerland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0.0011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tkm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/ km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Transport, freight, light commercial vehicle {CH}| processing | APOS, 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Collecting of e-Scooters for loading and redistribution</w:t>
            </w:r>
          </w:p>
        </w:tc>
      </w:tr>
      <w:tr w:rsidR="009141D3" w:rsidTr="009141D3">
        <w:trPr>
          <w:trHeight w:val="528"/>
        </w:trPr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Maintenance aluminium parts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Global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6.074E-05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 / km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 alloy, AlMg3 {GLO}| market for | APOS, 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Small parts and brake lever, 1% in 6 months: 0.164 kg per 2700 km (6 months)</w:t>
            </w:r>
          </w:p>
        </w:tc>
      </w:tr>
      <w:tr w:rsidR="009141D3" w:rsidTr="009141D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China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6.074E-05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 / km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Section bar extrusion, aluminium {CN}| processing | APOS, 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Production of replacing aluminium parts</w:t>
            </w:r>
          </w:p>
        </w:tc>
      </w:tr>
      <w:tr w:rsidR="009141D3" w:rsidTr="009141D3">
        <w:trPr>
          <w:trHeight w:val="264"/>
        </w:trPr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Maintenance plastic parts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Global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0.000185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 / km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Polyethylene, high density, granulate {GLO}| market for | APOS, 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Plastic parts: 0.5kg per 2700 km (6 months) </w:t>
            </w:r>
          </w:p>
        </w:tc>
      </w:tr>
      <w:tr w:rsidR="009141D3" w:rsidTr="009141D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China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0.000185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 / km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Injection moulding {CN}| processing | APOS, 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Production of replacing plastic parts</w:t>
            </w:r>
          </w:p>
        </w:tc>
      </w:tr>
      <w:tr w:rsidR="009141D3" w:rsidTr="009141D3">
        <w:trPr>
          <w:trHeight w:val="264"/>
        </w:trPr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Maintenance tyres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Global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0.000148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 / km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Synthetic rubber {GLO}| market for | APOS, 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 tyre set, 0.2 kg per tyre per 2700 km (6 months)</w:t>
            </w:r>
          </w:p>
        </w:tc>
      </w:tr>
      <w:tr w:rsidR="009141D3" w:rsidTr="009141D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China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0.000148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 / km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Blow moulding Rubber {CN}| blow moulding | APOS, 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Production of replacing tyres</w:t>
            </w:r>
          </w:p>
        </w:tc>
      </w:tr>
      <w:tr w:rsidR="009141D3" w:rsidTr="009141D3">
        <w:trPr>
          <w:trHeight w:val="26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Plastic waste from maintenance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Switzerland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0.000217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 / km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Waste plastic, mixture {CH}| market for waste plastic, mixture | APOS, 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Waste replaced plastic parts: 0.587 kg per 2700 km (6 months) </w:t>
            </w:r>
          </w:p>
        </w:tc>
      </w:tr>
      <w:tr w:rsidR="009141D3" w:rsidTr="009141D3">
        <w:trPr>
          <w:trHeight w:val="52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Rubber waste from maintenance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Switzerland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0.000148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 / km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Waste rubber, unspecified {CH}| market for waste rubber, unspecified | APOS, 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Waste replaced tyres: 0.4 kg per 2700 km (6 months) </w:t>
            </w:r>
          </w:p>
        </w:tc>
      </w:tr>
      <w:tr w:rsidR="009141D3" w:rsidTr="009141D3">
        <w:trPr>
          <w:trHeight w:val="264"/>
        </w:trPr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Usage of road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Switzerland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1.631E-09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my / km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Road {CH}| construction | APOS, 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Taken from e-bike process in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3.5</w:t>
            </w:r>
          </w:p>
        </w:tc>
      </w:tr>
      <w:tr w:rsidR="009141D3" w:rsidTr="009141D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Global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1.631E-09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my / km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Decommissioned road {GLO}| market for | APOS, U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Taken from e-bike process in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3.5</w:t>
            </w:r>
          </w:p>
        </w:tc>
      </w:tr>
    </w:tbl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4"/>
        <w:gridCol w:w="1174"/>
        <w:gridCol w:w="971"/>
        <w:gridCol w:w="568"/>
        <w:gridCol w:w="4201"/>
        <w:gridCol w:w="926"/>
        <w:gridCol w:w="1163"/>
        <w:gridCol w:w="2749"/>
      </w:tblGrid>
      <w:tr w:rsidR="009141D3" w:rsidTr="009141D3">
        <w:trPr>
          <w:trHeight w:val="264"/>
        </w:trPr>
        <w:tc>
          <w:tcPr>
            <w:tcW w:w="3333" w:type="pct"/>
            <w:gridSpan w:val="5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Table S8: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Life Cycle Inventory (LCI) of the end-of-life (EOL) phase of 1 aluminium e-scooter.</w:t>
            </w:r>
          </w:p>
        </w:tc>
        <w:tc>
          <w:tcPr>
            <w:tcW w:w="343" w:type="pct"/>
            <w:noWrap/>
            <w:vAlign w:val="bottom"/>
            <w:hideMark/>
          </w:tcPr>
          <w:p w:rsidR="009141D3" w:rsidRDefault="009141D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343" w:type="pct"/>
            <w:noWrap/>
            <w:vAlign w:val="bottom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81" w:type="pct"/>
            <w:noWrap/>
            <w:vAlign w:val="bottom"/>
            <w:hideMark/>
          </w:tcPr>
          <w:p w:rsidR="009141D3" w:rsidRDefault="009141D3">
            <w:pPr>
              <w:spacing w:after="0"/>
              <w:rPr>
                <w:sz w:val="20"/>
                <w:szCs w:val="20"/>
              </w:rPr>
            </w:pPr>
          </w:p>
        </w:tc>
      </w:tr>
      <w:tr w:rsidR="009141D3" w:rsidTr="009141D3">
        <w:trPr>
          <w:trHeight w:val="34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Process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Location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 xml:space="preserve">Amount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Unit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 xml:space="preserve"> 3.5 unit processes </w:t>
            </w:r>
          </w:p>
        </w:tc>
        <w:tc>
          <w:tcPr>
            <w:tcW w:w="343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Data quality</w:t>
            </w:r>
          </w:p>
        </w:tc>
        <w:tc>
          <w:tcPr>
            <w:tcW w:w="343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Data sources</w:t>
            </w:r>
          </w:p>
        </w:tc>
        <w:tc>
          <w:tcPr>
            <w:tcW w:w="981" w:type="pct"/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Remarks</w:t>
            </w:r>
          </w:p>
        </w:tc>
      </w:tr>
      <w:tr w:rsidR="009141D3" w:rsidTr="009141D3">
        <w:trPr>
          <w:trHeight w:val="26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Treatment of Li-ion battery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Global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1.9400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Used Li-ion battery {GLO}| market for | APOS, U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528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Treatment of polyethylene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Switzerland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0.5870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Waste polyethylene, for recycling, unsorted {CH}| market for waste polyethylene, for recycling, unsorted | APOS, U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528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lastRenderedPageBreak/>
              <w:t>Treatment of rubber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Switzerland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0.5660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Waste rubber, unspecified {CH}| market for waste rubber, unspecified | APOS, U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792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Treatment of cables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Switzerland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0.3334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Waste electric wiring {CH}| market for waste electric wiring | APOS, U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Electric Cables, 0.065kg/m, 5.1284637 m Assumption based on copper amount</w:t>
            </w:r>
          </w:p>
        </w:tc>
      </w:tr>
      <w:tr w:rsidR="009141D3" w:rsidTr="009141D3">
        <w:trPr>
          <w:trHeight w:val="264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Treatment of control unit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Europe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0.1840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Electronics scrap from control units {RER}| treatment of | APOS, U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528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Recycling of steel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Global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2.5430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Steel and iron (waste treatment) {GLO}| recycling of steel and iron | APOS, U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264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Recycling of Aluminium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Global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6.1101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Aluminium (waste treatment) {GLO}| recycling of aluminium | APOS, U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90% recycling rate</w:t>
            </w:r>
          </w:p>
        </w:tc>
      </w:tr>
      <w:tr w:rsidR="009141D3" w:rsidTr="009141D3">
        <w:trPr>
          <w:trHeight w:val="264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Treatment of motor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Global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3.5500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Waste electric and electronic equipment {GLO}| market for | APOS, U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  <w:tr w:rsidR="009141D3" w:rsidTr="009141D3">
        <w:trPr>
          <w:trHeight w:val="792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Treatment of Aluminium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Europe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6.1101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Aluminium scrap, post-consumer, prepared for melting {RER}| treatment of aluminium scrap, post-consumer, prepared for recycling, at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remelter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 | APOS, U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10% landfill</w:t>
            </w:r>
          </w:p>
        </w:tc>
      </w:tr>
      <w:tr w:rsidR="009141D3" w:rsidTr="009141D3">
        <w:trPr>
          <w:trHeight w:val="264"/>
        </w:trPr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Landfilling of Aluminium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Switzerland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0.6789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kg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Waste aluminium {CH}| treatment of, sanitary landfill | APOS, U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Adam 2019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 </w:t>
            </w:r>
          </w:p>
        </w:tc>
      </w:tr>
    </w:tbl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643"/>
        <w:gridCol w:w="1437"/>
        <w:gridCol w:w="2144"/>
        <w:gridCol w:w="4415"/>
        <w:gridCol w:w="3133"/>
      </w:tblGrid>
      <w:tr w:rsidR="009141D3" w:rsidTr="009141D3">
        <w:trPr>
          <w:trHeight w:val="264"/>
        </w:trPr>
        <w:tc>
          <w:tcPr>
            <w:tcW w:w="5000" w:type="pct"/>
            <w:gridSpan w:val="6"/>
            <w:noWrap/>
            <w:vAlign w:val="bottom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Table S9: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Modelled and modified processes for the Life Cycle Inventory (LCI) of the aluminium e-scooter</w:t>
            </w:r>
          </w:p>
        </w:tc>
      </w:tr>
      <w:tr w:rsidR="009141D3" w:rsidTr="009141D3">
        <w:trPr>
          <w:trHeight w:val="5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 xml:space="preserve">No. 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Modelled and modified process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 xml:space="preserve">Amount 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 xml:space="preserve">Original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ecoinvent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 xml:space="preserve"> process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Modelling / Changes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3A3838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de-CH"/>
              </w:rPr>
              <w:t>Remarks</w:t>
            </w:r>
          </w:p>
        </w:tc>
      </w:tr>
      <w:tr w:rsidR="009141D3" w:rsidTr="009141D3">
        <w:trPr>
          <w:trHeight w:val="792"/>
        </w:trPr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</w:t>
            </w:r>
          </w:p>
        </w:tc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Blow moulding Rubber {CN}| blow moulding | APOS, U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 kg</w:t>
            </w:r>
          </w:p>
        </w:tc>
        <w:tc>
          <w:tcPr>
            <w:tcW w:w="7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Blow moulding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production | APOS, U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In "Input to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technosphere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: materials/fuels" all electricity processes from different countries have been changed to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 xml:space="preserve">electricity, medium voltage {CN}| market group for | APOS, U. 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Amounts of all original electricity processes were added up to 1.699986271 kWh. </w:t>
            </w:r>
          </w:p>
        </w:tc>
      </w:tr>
      <w:tr w:rsidR="009141D3" w:rsidTr="009141D3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In "Inputs to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technosphere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: materials/fuels"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 xml:space="preserve">Polyethylene, low density, granulate {GLO}| market for | APOS, U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was replaced by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>Synthetic rubber {RER}| production | APOS, U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Amounts have not been changed. </w:t>
            </w:r>
          </w:p>
        </w:tc>
      </w:tr>
      <w:tr w:rsidR="009141D3" w:rsidTr="009141D3">
        <w:trPr>
          <w:trHeight w:val="10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In "Outputs to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technosphere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: waste treatment"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>Waste plastic, mixture {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 xml:space="preserve">}| market for waste plastic, mixture | APOS, U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was replaced by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>Waste rubber, unspecified {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>}| market for waste rubber, unspecified | APOS, U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Amounts have not been changed. </w:t>
            </w:r>
          </w:p>
        </w:tc>
      </w:tr>
      <w:tr w:rsidR="009141D3" w:rsidTr="009141D3">
        <w:trPr>
          <w:trHeight w:val="7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lastRenderedPageBreak/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Casting, aluminium, lost-wax {CN}| casting, aluminium, lost-wax | APOS, U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 kg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Casting, aluminium, lost-wax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casting, aluminium, lost-wax | APOS, U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In "Input to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technosphere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: materials/fuels" all electricity processes from different countries have been changed to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 xml:space="preserve">electricity, medium voltage {CN}| market group for | APOS, U.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Amounts of all original electricity processes were added up to 40.46325083 kWh. </w:t>
            </w:r>
          </w:p>
        </w:tc>
      </w:tr>
      <w:tr w:rsidR="009141D3" w:rsidTr="009141D3">
        <w:trPr>
          <w:trHeight w:val="792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Wire drawing, steel {CN}| processing | APOS, U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 kg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Wire drawing, steel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processing | APOS, U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In "Input to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technosphere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: materials/fuels" all electricity processes from different countries have been changed to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 xml:space="preserve">electricity, medium voltage {CN}| market group for | APOS, U.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Amounts of all original electricity processes were added up to 0.14142 kWh. </w:t>
            </w:r>
          </w:p>
        </w:tc>
      </w:tr>
      <w:tr w:rsidR="009141D3" w:rsidTr="009141D3">
        <w:trPr>
          <w:trHeight w:val="792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Sheet rolling, chromium steel {CN}| processing | APOS, U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1 kg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Sheet rolling, chromium steel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processing | APOS, U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In "Input to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technosphere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: materials/fuels" all electricity processes from different countries have been changed to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 xml:space="preserve">electricity, medium voltage {CN}| market group for | APOS, U.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Amounts of all original electricity processes were added up to 0.454039168 kWh. </w:t>
            </w:r>
          </w:p>
        </w:tc>
      </w:tr>
      <w:tr w:rsidR="009141D3" w:rsidTr="009141D3">
        <w:trPr>
          <w:trHeight w:val="792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Section bar extrusion, aluminium {CN}| processing | APOS, U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 kg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Section bar extrusion, aluminium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processing | APOS, U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In "Input to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technosphere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: materials/fuels" all electricity processes from different countries have been changed to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 xml:space="preserve">electricity, medium voltage {CN}| market group for | APOS, U.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Amounts of all original electricity processes were added up to 1.134586821 kWh. </w:t>
            </w:r>
          </w:p>
        </w:tc>
      </w:tr>
      <w:tr w:rsidR="009141D3" w:rsidTr="009141D3">
        <w:trPr>
          <w:trHeight w:val="792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Hot rolling, steel {CN}| processing | APOS, U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1 kg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Hot rolling, steel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processing | APOS, U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In "Input to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technosphere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: materials/fuels" all electricity processes from different countries have been changed to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 xml:space="preserve">electricity, medium voltage {CN}| market group for | APOS, U.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Amounts of all original electricity processes were added up to 0.14 kWh. </w:t>
            </w:r>
          </w:p>
        </w:tc>
      </w:tr>
      <w:tr w:rsidR="009141D3" w:rsidTr="009141D3">
        <w:trPr>
          <w:trHeight w:val="792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Injection moulding {CN}| processing | APOS, U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1 kg 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Injection moulding {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RoW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}| processing | APOS, U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In "Input to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technosphere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: materials/fuels" all electricity processes from different countries have been changed to 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GB" w:eastAsia="de-CH"/>
              </w:rPr>
              <w:t xml:space="preserve">electricity, medium voltage {CN}| market group for | APOS, U. 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 xml:space="preserve">Amounts of all original electricity processes were added up to 1.479957894 kWh. </w:t>
            </w:r>
          </w:p>
        </w:tc>
      </w:tr>
    </w:tbl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</w:p>
    <w:tbl>
      <w:tblPr>
        <w:tblStyle w:val="Tabellenraster"/>
        <w:tblpPr w:leftFromText="141" w:rightFromText="141" w:vertAnchor="text" w:horzAnchor="margin" w:tblpY="127"/>
        <w:tblW w:w="6794" w:type="dxa"/>
        <w:tblLook w:val="04A0" w:firstRow="1" w:lastRow="0" w:firstColumn="1" w:lastColumn="0" w:noHBand="0" w:noVBand="1"/>
      </w:tblPr>
      <w:tblGrid>
        <w:gridCol w:w="1413"/>
        <w:gridCol w:w="5381"/>
      </w:tblGrid>
      <w:tr w:rsidR="009141D3" w:rsidTr="009141D3">
        <w:trPr>
          <w:trHeight w:val="264"/>
        </w:trPr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 xml:space="preserve">Table S10: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Scale for data quality criteria for the Life cycle Inventory (LCI)</w:t>
            </w:r>
          </w:p>
        </w:tc>
      </w:tr>
      <w:tr w:rsidR="009141D3" w:rsidTr="009141D3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:rsidR="009141D3" w:rsidRDefault="009141D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Score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noWrap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GB" w:eastAsia="de-CH"/>
              </w:rPr>
              <w:t>Data quality description</w:t>
            </w:r>
          </w:p>
        </w:tc>
      </w:tr>
      <w:tr w:rsidR="009141D3" w:rsidTr="009141D3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Data from company</w:t>
            </w:r>
          </w:p>
        </w:tc>
      </w:tr>
      <w:tr w:rsidR="009141D3" w:rsidTr="009141D3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B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measurements or calculations</w:t>
            </w:r>
          </w:p>
        </w:tc>
      </w:tr>
      <w:tr w:rsidR="009141D3" w:rsidTr="009141D3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C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Added data based on A or B</w:t>
            </w:r>
          </w:p>
        </w:tc>
      </w:tr>
      <w:tr w:rsidR="009141D3" w:rsidTr="009141D3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D3" w:rsidRDefault="009141D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D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41D3" w:rsidRDefault="009141D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CH"/>
              </w:rPr>
              <w:t>Own estimations</w:t>
            </w:r>
          </w:p>
        </w:tc>
      </w:tr>
    </w:tbl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</w:p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</w:p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</w:p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</w:p>
    <w:p w:rsidR="009141D3" w:rsidRDefault="009141D3" w:rsidP="009141D3">
      <w:pPr>
        <w:rPr>
          <w:rFonts w:ascii="Arial" w:hAnsi="Arial" w:cs="Arial"/>
          <w:color w:val="000000" w:themeColor="text1"/>
          <w:lang w:val="en-GB"/>
        </w:rPr>
      </w:pPr>
    </w:p>
    <w:p w:rsidR="009141D3" w:rsidRDefault="009141D3" w:rsidP="009141D3">
      <w:pP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Supplement references</w:t>
      </w:r>
    </w:p>
    <w:p w:rsidR="009141D3" w:rsidRDefault="009141D3" w:rsidP="009141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Adam D (2019)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Geteilte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Elektro-Trottinetts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in der Stadt Zürich -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Nachhaltigkeitsbeurteilung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mit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Schwerpunkt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Ökobilanz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und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Wirtschaftlichkeit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</w:t>
      </w:r>
      <w:r>
        <w:rPr>
          <w:rFonts w:cstheme="minorHAnsi"/>
          <w:color w:val="000000" w:themeColor="text1"/>
          <w:sz w:val="24"/>
          <w:szCs w:val="24"/>
          <w:lang w:val="en-GB"/>
        </w:rPr>
        <w:t>Master thesis, Zurich University of Applied Sciences, School of Engineering.</w:t>
      </w:r>
    </w:p>
    <w:p w:rsidR="009141D3" w:rsidRDefault="009141D3" w:rsidP="009141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</w:p>
    <w:p w:rsidR="009141D3" w:rsidRDefault="009141D3" w:rsidP="009141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GB"/>
        </w:rPr>
      </w:pPr>
      <w:r>
        <w:rPr>
          <w:rFonts w:cstheme="minorHAnsi"/>
          <w:color w:val="000000" w:themeColor="text1"/>
          <w:sz w:val="24"/>
          <w:szCs w:val="24"/>
          <w:lang w:val="en-GB"/>
        </w:rPr>
        <w:t xml:space="preserve">Google Maps (2022) Measurement of specific distances by lorry. </w:t>
      </w:r>
      <w:hyperlink r:id="rId4" w:history="1">
        <w:r>
          <w:rPr>
            <w:rStyle w:val="Hyperlink"/>
            <w:rFonts w:cstheme="minorHAnsi"/>
            <w:color w:val="000000" w:themeColor="text1"/>
            <w:lang w:val="en-GB"/>
          </w:rPr>
          <w:t>https://www.google.com/maps</w:t>
        </w:r>
      </w:hyperlink>
      <w:r>
        <w:rPr>
          <w:rFonts w:cstheme="minorHAnsi"/>
          <w:color w:val="000000" w:themeColor="text1"/>
          <w:sz w:val="24"/>
          <w:szCs w:val="24"/>
          <w:lang w:val="en-GB"/>
        </w:rPr>
        <w:t xml:space="preserve"> Accessed: 06 January 2022. </w:t>
      </w:r>
    </w:p>
    <w:p w:rsidR="009141D3" w:rsidRDefault="009141D3" w:rsidP="009141D3">
      <w:pPr>
        <w:rPr>
          <w:color w:val="000000" w:themeColor="text1"/>
          <w:sz w:val="24"/>
          <w:szCs w:val="24"/>
          <w:lang w:val="en-GB"/>
        </w:rPr>
      </w:pPr>
      <w:r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en-GB" w:eastAsia="de-DE"/>
        </w:rPr>
        <w:br/>
      </w:r>
      <w:proofErr w:type="spellStart"/>
      <w:r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en-GB" w:eastAsia="de-DE"/>
        </w:rPr>
        <w:t>Floatility</w:t>
      </w:r>
      <w:proofErr w:type="spellEnd"/>
      <w:r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en-GB" w:eastAsia="de-DE"/>
        </w:rPr>
        <w:t xml:space="preserve"> (2019) </w:t>
      </w:r>
      <w:r>
        <w:rPr>
          <w:color w:val="000000" w:themeColor="text1"/>
          <w:sz w:val="24"/>
          <w:szCs w:val="24"/>
          <w:lang w:val="en-GB"/>
        </w:rPr>
        <w:t xml:space="preserve">Technical data </w:t>
      </w:r>
      <w:proofErr w:type="spellStart"/>
      <w:r>
        <w:rPr>
          <w:color w:val="000000" w:themeColor="text1"/>
          <w:sz w:val="24"/>
          <w:szCs w:val="24"/>
          <w:lang w:val="en-GB"/>
        </w:rPr>
        <w:t>efloater</w:t>
      </w:r>
      <w:proofErr w:type="spellEnd"/>
      <w:r>
        <w:rPr>
          <w:color w:val="000000" w:themeColor="text1"/>
          <w:sz w:val="24"/>
          <w:szCs w:val="24"/>
          <w:lang w:val="en-GB"/>
        </w:rPr>
        <w:t>. Personal communication.</w:t>
      </w:r>
    </w:p>
    <w:p w:rsidR="009141D3" w:rsidRDefault="009141D3" w:rsidP="009141D3">
      <w:pPr>
        <w:rPr>
          <w:color w:val="000000" w:themeColor="text1"/>
          <w:sz w:val="24"/>
          <w:szCs w:val="24"/>
          <w:lang w:val="en-GB"/>
        </w:rPr>
      </w:pPr>
      <w:proofErr w:type="spellStart"/>
      <w:r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en-GB" w:eastAsia="de-DE"/>
        </w:rPr>
        <w:t>Floatility</w:t>
      </w:r>
      <w:proofErr w:type="spellEnd"/>
      <w:r>
        <w:rPr>
          <w:rFonts w:eastAsia="Times New Roman" w:cstheme="minorHAnsi"/>
          <w:bCs/>
          <w:color w:val="000000" w:themeColor="text1"/>
          <w:kern w:val="36"/>
          <w:sz w:val="24"/>
          <w:szCs w:val="24"/>
          <w:lang w:val="en-GB" w:eastAsia="de-DE"/>
        </w:rPr>
        <w:t xml:space="preserve"> (2020) </w:t>
      </w:r>
      <w:proofErr w:type="spellStart"/>
      <w:r>
        <w:rPr>
          <w:color w:val="000000" w:themeColor="text1"/>
          <w:sz w:val="24"/>
          <w:szCs w:val="24"/>
          <w:lang w:val="en-GB"/>
        </w:rPr>
        <w:t>Efloater</w:t>
      </w:r>
      <w:proofErr w:type="spellEnd"/>
      <w:r>
        <w:rPr>
          <w:color w:val="000000" w:themeColor="text1"/>
          <w:sz w:val="24"/>
          <w:szCs w:val="24"/>
          <w:lang w:val="en-GB"/>
        </w:rPr>
        <w:t xml:space="preserve">, next generation e-scooter. </w:t>
      </w:r>
      <w:hyperlink r:id="rId5" w:history="1">
        <w:r>
          <w:rPr>
            <w:rStyle w:val="Hyperlink"/>
            <w:color w:val="000000" w:themeColor="text1"/>
            <w:lang w:val="en-GB"/>
          </w:rPr>
          <w:t>https://www.e-floater.com/echte-nachhaltigkeit?lang=en</w:t>
        </w:r>
      </w:hyperlink>
      <w:r>
        <w:rPr>
          <w:color w:val="000000" w:themeColor="text1"/>
          <w:sz w:val="24"/>
          <w:szCs w:val="24"/>
          <w:lang w:val="en-GB"/>
        </w:rPr>
        <w:t xml:space="preserve">  Accessed: 26 February 2022</w:t>
      </w:r>
    </w:p>
    <w:p w:rsidR="009141D3" w:rsidRDefault="009141D3" w:rsidP="009141D3">
      <w:pPr>
        <w:rPr>
          <w:color w:val="000000" w:themeColor="text1"/>
          <w:sz w:val="24"/>
          <w:szCs w:val="24"/>
          <w:lang w:val="en-GB"/>
        </w:rPr>
        <w:sectPr w:rsidR="009141D3" w:rsidSect="009141D3">
          <w:type w:val="continuous"/>
          <w:pgSz w:w="16838" w:h="11906" w:orient="landscape"/>
          <w:pgMar w:top="1418" w:right="1418" w:bottom="1418" w:left="1134" w:header="709" w:footer="709" w:gutter="0"/>
          <w:cols w:space="720"/>
        </w:sectPr>
      </w:pPr>
      <w:r>
        <w:rPr>
          <w:color w:val="000000" w:themeColor="text1"/>
          <w:sz w:val="24"/>
          <w:szCs w:val="24"/>
          <w:lang w:val="en-GB"/>
        </w:rPr>
        <w:t xml:space="preserve">Sea Distances (2022) Measurements of specific distances by ship. </w:t>
      </w:r>
      <w:hyperlink r:id="rId6" w:history="1">
        <w:r>
          <w:rPr>
            <w:rStyle w:val="Hyperlink"/>
            <w:color w:val="000000" w:themeColor="text1"/>
            <w:lang w:val="en-GB"/>
          </w:rPr>
          <w:t>https://sea-distances.org/</w:t>
        </w:r>
      </w:hyperlink>
      <w:r>
        <w:rPr>
          <w:color w:val="000000" w:themeColor="text1"/>
          <w:sz w:val="24"/>
          <w:szCs w:val="24"/>
          <w:lang w:val="en-GB"/>
        </w:rPr>
        <w:t xml:space="preserve"> Accessed: </w:t>
      </w:r>
      <w:r>
        <w:rPr>
          <w:rFonts w:cstheme="minorHAnsi"/>
          <w:color w:val="000000" w:themeColor="text1"/>
          <w:sz w:val="24"/>
          <w:szCs w:val="24"/>
          <w:lang w:val="en-GB"/>
        </w:rPr>
        <w:t>06 January 2022</w:t>
      </w:r>
    </w:p>
    <w:p w:rsidR="009141D3" w:rsidRDefault="009141D3"/>
    <w:sectPr w:rsidR="009141D3" w:rsidSect="009141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D3"/>
    <w:rsid w:val="000002D8"/>
    <w:rsid w:val="00001697"/>
    <w:rsid w:val="00001C70"/>
    <w:rsid w:val="00001D7F"/>
    <w:rsid w:val="00002497"/>
    <w:rsid w:val="00003EA0"/>
    <w:rsid w:val="00004DED"/>
    <w:rsid w:val="00005953"/>
    <w:rsid w:val="00005B56"/>
    <w:rsid w:val="00005D8D"/>
    <w:rsid w:val="00006DA9"/>
    <w:rsid w:val="0001030A"/>
    <w:rsid w:val="00010AFA"/>
    <w:rsid w:val="00010F9F"/>
    <w:rsid w:val="00011FEF"/>
    <w:rsid w:val="0001254C"/>
    <w:rsid w:val="0001311A"/>
    <w:rsid w:val="000137A8"/>
    <w:rsid w:val="0001381E"/>
    <w:rsid w:val="00013D23"/>
    <w:rsid w:val="00013F8D"/>
    <w:rsid w:val="00014905"/>
    <w:rsid w:val="00014C35"/>
    <w:rsid w:val="00015163"/>
    <w:rsid w:val="000156DD"/>
    <w:rsid w:val="00015C86"/>
    <w:rsid w:val="00015D81"/>
    <w:rsid w:val="00015DC7"/>
    <w:rsid w:val="00015FFD"/>
    <w:rsid w:val="00016A18"/>
    <w:rsid w:val="00017588"/>
    <w:rsid w:val="00020013"/>
    <w:rsid w:val="000204CE"/>
    <w:rsid w:val="0002055E"/>
    <w:rsid w:val="00020FFC"/>
    <w:rsid w:val="000219BE"/>
    <w:rsid w:val="00021B93"/>
    <w:rsid w:val="00022AC8"/>
    <w:rsid w:val="00022D6C"/>
    <w:rsid w:val="000234C0"/>
    <w:rsid w:val="00024161"/>
    <w:rsid w:val="000258FC"/>
    <w:rsid w:val="0002598A"/>
    <w:rsid w:val="00025E32"/>
    <w:rsid w:val="00026816"/>
    <w:rsid w:val="000270A6"/>
    <w:rsid w:val="00027192"/>
    <w:rsid w:val="0002737E"/>
    <w:rsid w:val="00027A6B"/>
    <w:rsid w:val="00027DC1"/>
    <w:rsid w:val="00027E19"/>
    <w:rsid w:val="00027FD6"/>
    <w:rsid w:val="000317ED"/>
    <w:rsid w:val="00031822"/>
    <w:rsid w:val="000334B9"/>
    <w:rsid w:val="000338CE"/>
    <w:rsid w:val="00034567"/>
    <w:rsid w:val="000352A9"/>
    <w:rsid w:val="000352EE"/>
    <w:rsid w:val="00035481"/>
    <w:rsid w:val="00035E06"/>
    <w:rsid w:val="0003681F"/>
    <w:rsid w:val="000409BB"/>
    <w:rsid w:val="00040D68"/>
    <w:rsid w:val="000415AD"/>
    <w:rsid w:val="00041F07"/>
    <w:rsid w:val="00042284"/>
    <w:rsid w:val="00042680"/>
    <w:rsid w:val="000433B9"/>
    <w:rsid w:val="00043472"/>
    <w:rsid w:val="00044382"/>
    <w:rsid w:val="00044551"/>
    <w:rsid w:val="000445C5"/>
    <w:rsid w:val="00045773"/>
    <w:rsid w:val="000458D1"/>
    <w:rsid w:val="00045EF9"/>
    <w:rsid w:val="00046B6D"/>
    <w:rsid w:val="0004785A"/>
    <w:rsid w:val="000507A9"/>
    <w:rsid w:val="00050828"/>
    <w:rsid w:val="00050B6D"/>
    <w:rsid w:val="00053F13"/>
    <w:rsid w:val="00054329"/>
    <w:rsid w:val="00054BB3"/>
    <w:rsid w:val="0005501A"/>
    <w:rsid w:val="000552E2"/>
    <w:rsid w:val="00055DF8"/>
    <w:rsid w:val="000565C6"/>
    <w:rsid w:val="000568AC"/>
    <w:rsid w:val="000574C3"/>
    <w:rsid w:val="00057C46"/>
    <w:rsid w:val="00060207"/>
    <w:rsid w:val="00060446"/>
    <w:rsid w:val="0006096E"/>
    <w:rsid w:val="0006153F"/>
    <w:rsid w:val="0006181C"/>
    <w:rsid w:val="000618A9"/>
    <w:rsid w:val="000628E0"/>
    <w:rsid w:val="00062F0F"/>
    <w:rsid w:val="0006502B"/>
    <w:rsid w:val="00065848"/>
    <w:rsid w:val="000659E0"/>
    <w:rsid w:val="0006604B"/>
    <w:rsid w:val="00067FFB"/>
    <w:rsid w:val="00070032"/>
    <w:rsid w:val="00070741"/>
    <w:rsid w:val="00070A4A"/>
    <w:rsid w:val="0007121E"/>
    <w:rsid w:val="00071555"/>
    <w:rsid w:val="0007171B"/>
    <w:rsid w:val="00071878"/>
    <w:rsid w:val="00071F59"/>
    <w:rsid w:val="000720B7"/>
    <w:rsid w:val="00072362"/>
    <w:rsid w:val="000724EA"/>
    <w:rsid w:val="00072DAB"/>
    <w:rsid w:val="00072ECA"/>
    <w:rsid w:val="00073661"/>
    <w:rsid w:val="000749E3"/>
    <w:rsid w:val="00074ABB"/>
    <w:rsid w:val="00074F75"/>
    <w:rsid w:val="000771B6"/>
    <w:rsid w:val="00077235"/>
    <w:rsid w:val="00077527"/>
    <w:rsid w:val="0007754C"/>
    <w:rsid w:val="00077636"/>
    <w:rsid w:val="00080297"/>
    <w:rsid w:val="000804F5"/>
    <w:rsid w:val="00080CA8"/>
    <w:rsid w:val="0008226B"/>
    <w:rsid w:val="000839BA"/>
    <w:rsid w:val="0008465E"/>
    <w:rsid w:val="00084921"/>
    <w:rsid w:val="0008561D"/>
    <w:rsid w:val="000856BB"/>
    <w:rsid w:val="00085799"/>
    <w:rsid w:val="00085C74"/>
    <w:rsid w:val="00085F4B"/>
    <w:rsid w:val="000860EB"/>
    <w:rsid w:val="00087560"/>
    <w:rsid w:val="00090172"/>
    <w:rsid w:val="000908A9"/>
    <w:rsid w:val="00091131"/>
    <w:rsid w:val="0009220C"/>
    <w:rsid w:val="00092690"/>
    <w:rsid w:val="00092A29"/>
    <w:rsid w:val="000931E6"/>
    <w:rsid w:val="00093931"/>
    <w:rsid w:val="00093B30"/>
    <w:rsid w:val="00093BB4"/>
    <w:rsid w:val="00093C74"/>
    <w:rsid w:val="0009462E"/>
    <w:rsid w:val="00094DE7"/>
    <w:rsid w:val="00097557"/>
    <w:rsid w:val="000978D9"/>
    <w:rsid w:val="0009797F"/>
    <w:rsid w:val="000979A3"/>
    <w:rsid w:val="00097E91"/>
    <w:rsid w:val="000A087C"/>
    <w:rsid w:val="000A1BDE"/>
    <w:rsid w:val="000A26F8"/>
    <w:rsid w:val="000A281F"/>
    <w:rsid w:val="000A291A"/>
    <w:rsid w:val="000A3B1D"/>
    <w:rsid w:val="000A3C65"/>
    <w:rsid w:val="000A4D79"/>
    <w:rsid w:val="000A531E"/>
    <w:rsid w:val="000A53ED"/>
    <w:rsid w:val="000A6AEE"/>
    <w:rsid w:val="000A6C33"/>
    <w:rsid w:val="000A721E"/>
    <w:rsid w:val="000A722D"/>
    <w:rsid w:val="000A7671"/>
    <w:rsid w:val="000B004D"/>
    <w:rsid w:val="000B09BA"/>
    <w:rsid w:val="000B11DF"/>
    <w:rsid w:val="000B2AFF"/>
    <w:rsid w:val="000B33E9"/>
    <w:rsid w:val="000B3EBA"/>
    <w:rsid w:val="000B4903"/>
    <w:rsid w:val="000B4904"/>
    <w:rsid w:val="000B5659"/>
    <w:rsid w:val="000B62FC"/>
    <w:rsid w:val="000B6BC5"/>
    <w:rsid w:val="000B6C4F"/>
    <w:rsid w:val="000B6ECC"/>
    <w:rsid w:val="000B7019"/>
    <w:rsid w:val="000B7A5A"/>
    <w:rsid w:val="000C0178"/>
    <w:rsid w:val="000C0467"/>
    <w:rsid w:val="000C0575"/>
    <w:rsid w:val="000C0A16"/>
    <w:rsid w:val="000C15C7"/>
    <w:rsid w:val="000C1931"/>
    <w:rsid w:val="000C1AEA"/>
    <w:rsid w:val="000C25D3"/>
    <w:rsid w:val="000C26B2"/>
    <w:rsid w:val="000C438B"/>
    <w:rsid w:val="000C48D6"/>
    <w:rsid w:val="000C4E15"/>
    <w:rsid w:val="000C52B2"/>
    <w:rsid w:val="000C5A88"/>
    <w:rsid w:val="000C6723"/>
    <w:rsid w:val="000C7075"/>
    <w:rsid w:val="000C718D"/>
    <w:rsid w:val="000C77D4"/>
    <w:rsid w:val="000C7F9D"/>
    <w:rsid w:val="000D023C"/>
    <w:rsid w:val="000D0E0E"/>
    <w:rsid w:val="000D1FEF"/>
    <w:rsid w:val="000D2317"/>
    <w:rsid w:val="000D3EC0"/>
    <w:rsid w:val="000D4040"/>
    <w:rsid w:val="000D7475"/>
    <w:rsid w:val="000E028C"/>
    <w:rsid w:val="000E0540"/>
    <w:rsid w:val="000E0564"/>
    <w:rsid w:val="000E0879"/>
    <w:rsid w:val="000E18C8"/>
    <w:rsid w:val="000E1FF2"/>
    <w:rsid w:val="000E2A1B"/>
    <w:rsid w:val="000E3114"/>
    <w:rsid w:val="000E3279"/>
    <w:rsid w:val="000E3D91"/>
    <w:rsid w:val="000E4ABB"/>
    <w:rsid w:val="000E544D"/>
    <w:rsid w:val="000E569F"/>
    <w:rsid w:val="000E6A08"/>
    <w:rsid w:val="000E7294"/>
    <w:rsid w:val="000E7663"/>
    <w:rsid w:val="000E7BBA"/>
    <w:rsid w:val="000F0442"/>
    <w:rsid w:val="000F0AC8"/>
    <w:rsid w:val="000F0C86"/>
    <w:rsid w:val="000F100F"/>
    <w:rsid w:val="000F1AF6"/>
    <w:rsid w:val="000F23D1"/>
    <w:rsid w:val="000F2ECC"/>
    <w:rsid w:val="000F352F"/>
    <w:rsid w:val="000F3B35"/>
    <w:rsid w:val="000F43A9"/>
    <w:rsid w:val="000F4657"/>
    <w:rsid w:val="000F4876"/>
    <w:rsid w:val="000F4EF2"/>
    <w:rsid w:val="000F52D5"/>
    <w:rsid w:val="000F5809"/>
    <w:rsid w:val="000F660C"/>
    <w:rsid w:val="000F67F5"/>
    <w:rsid w:val="000F7809"/>
    <w:rsid w:val="000F7969"/>
    <w:rsid w:val="001027C8"/>
    <w:rsid w:val="00102883"/>
    <w:rsid w:val="0010293E"/>
    <w:rsid w:val="001036E7"/>
    <w:rsid w:val="00104B0F"/>
    <w:rsid w:val="001052C2"/>
    <w:rsid w:val="00106605"/>
    <w:rsid w:val="001070CC"/>
    <w:rsid w:val="001070D6"/>
    <w:rsid w:val="0011082F"/>
    <w:rsid w:val="001127D9"/>
    <w:rsid w:val="00112A48"/>
    <w:rsid w:val="00112AA9"/>
    <w:rsid w:val="00112D9F"/>
    <w:rsid w:val="0011350B"/>
    <w:rsid w:val="0011377E"/>
    <w:rsid w:val="00113B28"/>
    <w:rsid w:val="00115012"/>
    <w:rsid w:val="00115F59"/>
    <w:rsid w:val="0011635E"/>
    <w:rsid w:val="0011651B"/>
    <w:rsid w:val="001167D9"/>
    <w:rsid w:val="00117798"/>
    <w:rsid w:val="001205EF"/>
    <w:rsid w:val="00120BEE"/>
    <w:rsid w:val="00121D7B"/>
    <w:rsid w:val="00122ADE"/>
    <w:rsid w:val="00122BE1"/>
    <w:rsid w:val="0012311D"/>
    <w:rsid w:val="00123966"/>
    <w:rsid w:val="00123BF3"/>
    <w:rsid w:val="00124851"/>
    <w:rsid w:val="00124FAB"/>
    <w:rsid w:val="00125823"/>
    <w:rsid w:val="00126562"/>
    <w:rsid w:val="0012657C"/>
    <w:rsid w:val="001269C5"/>
    <w:rsid w:val="00126C46"/>
    <w:rsid w:val="00126D59"/>
    <w:rsid w:val="00126DD9"/>
    <w:rsid w:val="001270B6"/>
    <w:rsid w:val="001273F7"/>
    <w:rsid w:val="00130558"/>
    <w:rsid w:val="0013098D"/>
    <w:rsid w:val="00130D0D"/>
    <w:rsid w:val="00130F4F"/>
    <w:rsid w:val="00131D98"/>
    <w:rsid w:val="001320CD"/>
    <w:rsid w:val="00133F22"/>
    <w:rsid w:val="001345C6"/>
    <w:rsid w:val="00134DA3"/>
    <w:rsid w:val="0013511D"/>
    <w:rsid w:val="001353E0"/>
    <w:rsid w:val="001356DD"/>
    <w:rsid w:val="00135928"/>
    <w:rsid w:val="00141139"/>
    <w:rsid w:val="00141317"/>
    <w:rsid w:val="001417D1"/>
    <w:rsid w:val="00141912"/>
    <w:rsid w:val="00141B3A"/>
    <w:rsid w:val="00141C7A"/>
    <w:rsid w:val="00143CE6"/>
    <w:rsid w:val="00144A49"/>
    <w:rsid w:val="00144A66"/>
    <w:rsid w:val="00145D59"/>
    <w:rsid w:val="00145FC8"/>
    <w:rsid w:val="00151994"/>
    <w:rsid w:val="0015221B"/>
    <w:rsid w:val="00152F84"/>
    <w:rsid w:val="00153489"/>
    <w:rsid w:val="0015379D"/>
    <w:rsid w:val="0015557F"/>
    <w:rsid w:val="0015581B"/>
    <w:rsid w:val="001568E7"/>
    <w:rsid w:val="001574EF"/>
    <w:rsid w:val="001576F2"/>
    <w:rsid w:val="001602D2"/>
    <w:rsid w:val="00160509"/>
    <w:rsid w:val="00160C69"/>
    <w:rsid w:val="00161E6B"/>
    <w:rsid w:val="00161EAA"/>
    <w:rsid w:val="00162C55"/>
    <w:rsid w:val="00162D75"/>
    <w:rsid w:val="001633AE"/>
    <w:rsid w:val="00164451"/>
    <w:rsid w:val="00166EDE"/>
    <w:rsid w:val="00170EE9"/>
    <w:rsid w:val="00171F7D"/>
    <w:rsid w:val="001722A0"/>
    <w:rsid w:val="00172622"/>
    <w:rsid w:val="00172A97"/>
    <w:rsid w:val="001731FB"/>
    <w:rsid w:val="001733A6"/>
    <w:rsid w:val="0017461A"/>
    <w:rsid w:val="00174B16"/>
    <w:rsid w:val="0017530F"/>
    <w:rsid w:val="001767E3"/>
    <w:rsid w:val="00176866"/>
    <w:rsid w:val="0017788B"/>
    <w:rsid w:val="00177F5F"/>
    <w:rsid w:val="0018031D"/>
    <w:rsid w:val="0018097F"/>
    <w:rsid w:val="00180C05"/>
    <w:rsid w:val="00181C83"/>
    <w:rsid w:val="0018204C"/>
    <w:rsid w:val="00182827"/>
    <w:rsid w:val="00183999"/>
    <w:rsid w:val="0018404A"/>
    <w:rsid w:val="001843CB"/>
    <w:rsid w:val="00184411"/>
    <w:rsid w:val="001849E7"/>
    <w:rsid w:val="00184E02"/>
    <w:rsid w:val="001850CD"/>
    <w:rsid w:val="00186B42"/>
    <w:rsid w:val="00187172"/>
    <w:rsid w:val="00190677"/>
    <w:rsid w:val="00190B31"/>
    <w:rsid w:val="00190BBE"/>
    <w:rsid w:val="00191863"/>
    <w:rsid w:val="0019312B"/>
    <w:rsid w:val="00193A99"/>
    <w:rsid w:val="00195881"/>
    <w:rsid w:val="00196306"/>
    <w:rsid w:val="0019651E"/>
    <w:rsid w:val="00196E91"/>
    <w:rsid w:val="00197389"/>
    <w:rsid w:val="0019755E"/>
    <w:rsid w:val="00197CA2"/>
    <w:rsid w:val="001A0657"/>
    <w:rsid w:val="001A2746"/>
    <w:rsid w:val="001A3B85"/>
    <w:rsid w:val="001A3C72"/>
    <w:rsid w:val="001A5CCF"/>
    <w:rsid w:val="001A7A18"/>
    <w:rsid w:val="001B05EE"/>
    <w:rsid w:val="001B123B"/>
    <w:rsid w:val="001B1892"/>
    <w:rsid w:val="001B1A78"/>
    <w:rsid w:val="001B2524"/>
    <w:rsid w:val="001B303F"/>
    <w:rsid w:val="001B428D"/>
    <w:rsid w:val="001B5C26"/>
    <w:rsid w:val="001B5C30"/>
    <w:rsid w:val="001B65C5"/>
    <w:rsid w:val="001B68C7"/>
    <w:rsid w:val="001B6DD7"/>
    <w:rsid w:val="001B78FC"/>
    <w:rsid w:val="001B7B1F"/>
    <w:rsid w:val="001B7CC1"/>
    <w:rsid w:val="001B7E2E"/>
    <w:rsid w:val="001C026D"/>
    <w:rsid w:val="001C1032"/>
    <w:rsid w:val="001C10E2"/>
    <w:rsid w:val="001C1284"/>
    <w:rsid w:val="001C15C3"/>
    <w:rsid w:val="001C1720"/>
    <w:rsid w:val="001C1EA0"/>
    <w:rsid w:val="001C2FEA"/>
    <w:rsid w:val="001C3D43"/>
    <w:rsid w:val="001C43E7"/>
    <w:rsid w:val="001C5FA7"/>
    <w:rsid w:val="001C5FAD"/>
    <w:rsid w:val="001C685C"/>
    <w:rsid w:val="001C6FC6"/>
    <w:rsid w:val="001C6FCE"/>
    <w:rsid w:val="001D03CB"/>
    <w:rsid w:val="001D043F"/>
    <w:rsid w:val="001D046D"/>
    <w:rsid w:val="001D0C4C"/>
    <w:rsid w:val="001D11C3"/>
    <w:rsid w:val="001D1288"/>
    <w:rsid w:val="001D30D5"/>
    <w:rsid w:val="001D3667"/>
    <w:rsid w:val="001D37F8"/>
    <w:rsid w:val="001D3DD0"/>
    <w:rsid w:val="001D4CF6"/>
    <w:rsid w:val="001D5181"/>
    <w:rsid w:val="001D5881"/>
    <w:rsid w:val="001D5FFE"/>
    <w:rsid w:val="001D6BBD"/>
    <w:rsid w:val="001D7D60"/>
    <w:rsid w:val="001E0283"/>
    <w:rsid w:val="001E034E"/>
    <w:rsid w:val="001E0E94"/>
    <w:rsid w:val="001E1297"/>
    <w:rsid w:val="001E1FAA"/>
    <w:rsid w:val="001E24AB"/>
    <w:rsid w:val="001E39E9"/>
    <w:rsid w:val="001E3EFD"/>
    <w:rsid w:val="001E476D"/>
    <w:rsid w:val="001E4ACA"/>
    <w:rsid w:val="001E523E"/>
    <w:rsid w:val="001E5A8A"/>
    <w:rsid w:val="001E5C33"/>
    <w:rsid w:val="001E5ED3"/>
    <w:rsid w:val="001E6279"/>
    <w:rsid w:val="001E644E"/>
    <w:rsid w:val="001E70C1"/>
    <w:rsid w:val="001E7B44"/>
    <w:rsid w:val="001E7BFD"/>
    <w:rsid w:val="001F0099"/>
    <w:rsid w:val="001F0723"/>
    <w:rsid w:val="001F1C94"/>
    <w:rsid w:val="001F1F87"/>
    <w:rsid w:val="001F259A"/>
    <w:rsid w:val="001F2A59"/>
    <w:rsid w:val="001F3929"/>
    <w:rsid w:val="001F3BFC"/>
    <w:rsid w:val="001F4A15"/>
    <w:rsid w:val="001F4DB7"/>
    <w:rsid w:val="001F5B54"/>
    <w:rsid w:val="001F7E60"/>
    <w:rsid w:val="00200E6A"/>
    <w:rsid w:val="00202C92"/>
    <w:rsid w:val="002044E3"/>
    <w:rsid w:val="00204E0E"/>
    <w:rsid w:val="0020573A"/>
    <w:rsid w:val="00205779"/>
    <w:rsid w:val="00205E01"/>
    <w:rsid w:val="00206172"/>
    <w:rsid w:val="002076BE"/>
    <w:rsid w:val="0021159B"/>
    <w:rsid w:val="00211EAA"/>
    <w:rsid w:val="002130A5"/>
    <w:rsid w:val="002139E5"/>
    <w:rsid w:val="00213AD6"/>
    <w:rsid w:val="00213B76"/>
    <w:rsid w:val="00213C94"/>
    <w:rsid w:val="00213DCB"/>
    <w:rsid w:val="002143C5"/>
    <w:rsid w:val="00214650"/>
    <w:rsid w:val="002149AA"/>
    <w:rsid w:val="0021656B"/>
    <w:rsid w:val="00216E70"/>
    <w:rsid w:val="002178B9"/>
    <w:rsid w:val="00220BE7"/>
    <w:rsid w:val="00220DFC"/>
    <w:rsid w:val="00221008"/>
    <w:rsid w:val="00221091"/>
    <w:rsid w:val="002215B2"/>
    <w:rsid w:val="00221C01"/>
    <w:rsid w:val="00221F6C"/>
    <w:rsid w:val="002223AA"/>
    <w:rsid w:val="00222E39"/>
    <w:rsid w:val="00223245"/>
    <w:rsid w:val="0022335A"/>
    <w:rsid w:val="00223DE0"/>
    <w:rsid w:val="00223E79"/>
    <w:rsid w:val="002243E6"/>
    <w:rsid w:val="0022450B"/>
    <w:rsid w:val="00224B3C"/>
    <w:rsid w:val="00225D81"/>
    <w:rsid w:val="002262B1"/>
    <w:rsid w:val="002267AA"/>
    <w:rsid w:val="00226C03"/>
    <w:rsid w:val="002277DD"/>
    <w:rsid w:val="00227DCB"/>
    <w:rsid w:val="00227DE4"/>
    <w:rsid w:val="00231230"/>
    <w:rsid w:val="00231884"/>
    <w:rsid w:val="00231B4B"/>
    <w:rsid w:val="00231E71"/>
    <w:rsid w:val="002328F7"/>
    <w:rsid w:val="00232E18"/>
    <w:rsid w:val="00233D68"/>
    <w:rsid w:val="002344EB"/>
    <w:rsid w:val="002350B9"/>
    <w:rsid w:val="002351EA"/>
    <w:rsid w:val="00235FFB"/>
    <w:rsid w:val="00236C1E"/>
    <w:rsid w:val="002377FF"/>
    <w:rsid w:val="00237EE4"/>
    <w:rsid w:val="0024073E"/>
    <w:rsid w:val="002407C5"/>
    <w:rsid w:val="00242108"/>
    <w:rsid w:val="002425DD"/>
    <w:rsid w:val="00242D4E"/>
    <w:rsid w:val="00242F78"/>
    <w:rsid w:val="00244D66"/>
    <w:rsid w:val="00245603"/>
    <w:rsid w:val="00245632"/>
    <w:rsid w:val="002462CD"/>
    <w:rsid w:val="00251127"/>
    <w:rsid w:val="00251F94"/>
    <w:rsid w:val="0025272D"/>
    <w:rsid w:val="00252F52"/>
    <w:rsid w:val="00253D79"/>
    <w:rsid w:val="00254ECA"/>
    <w:rsid w:val="00254F70"/>
    <w:rsid w:val="002559C7"/>
    <w:rsid w:val="00255C8C"/>
    <w:rsid w:val="002570D3"/>
    <w:rsid w:val="0026076F"/>
    <w:rsid w:val="00260A4A"/>
    <w:rsid w:val="00260C9F"/>
    <w:rsid w:val="002612E2"/>
    <w:rsid w:val="002628CD"/>
    <w:rsid w:val="00262A42"/>
    <w:rsid w:val="00262C46"/>
    <w:rsid w:val="002632DE"/>
    <w:rsid w:val="0026336D"/>
    <w:rsid w:val="0026388F"/>
    <w:rsid w:val="002649BD"/>
    <w:rsid w:val="0026510A"/>
    <w:rsid w:val="00265DE6"/>
    <w:rsid w:val="00267783"/>
    <w:rsid w:val="002679AD"/>
    <w:rsid w:val="002679D7"/>
    <w:rsid w:val="00272BBD"/>
    <w:rsid w:val="0027318C"/>
    <w:rsid w:val="0027433C"/>
    <w:rsid w:val="002755F0"/>
    <w:rsid w:val="0027600B"/>
    <w:rsid w:val="002773EF"/>
    <w:rsid w:val="0027790E"/>
    <w:rsid w:val="00280259"/>
    <w:rsid w:val="0028051C"/>
    <w:rsid w:val="00281DC2"/>
    <w:rsid w:val="0028233F"/>
    <w:rsid w:val="00282D84"/>
    <w:rsid w:val="002835D1"/>
    <w:rsid w:val="0028417F"/>
    <w:rsid w:val="00284EB0"/>
    <w:rsid w:val="00285E6C"/>
    <w:rsid w:val="00286A52"/>
    <w:rsid w:val="00286EAA"/>
    <w:rsid w:val="0029085F"/>
    <w:rsid w:val="00291185"/>
    <w:rsid w:val="002913D2"/>
    <w:rsid w:val="00291673"/>
    <w:rsid w:val="002926C6"/>
    <w:rsid w:val="00293399"/>
    <w:rsid w:val="00293B62"/>
    <w:rsid w:val="00294912"/>
    <w:rsid w:val="002953A2"/>
    <w:rsid w:val="00296257"/>
    <w:rsid w:val="002966E2"/>
    <w:rsid w:val="00296B72"/>
    <w:rsid w:val="00296F67"/>
    <w:rsid w:val="00297792"/>
    <w:rsid w:val="00297CAB"/>
    <w:rsid w:val="00297E16"/>
    <w:rsid w:val="002A0728"/>
    <w:rsid w:val="002A16CA"/>
    <w:rsid w:val="002A2B85"/>
    <w:rsid w:val="002A2C4E"/>
    <w:rsid w:val="002A34C2"/>
    <w:rsid w:val="002A36D3"/>
    <w:rsid w:val="002A37A9"/>
    <w:rsid w:val="002A3D57"/>
    <w:rsid w:val="002A4E79"/>
    <w:rsid w:val="002A6F4D"/>
    <w:rsid w:val="002A7E1F"/>
    <w:rsid w:val="002B1887"/>
    <w:rsid w:val="002B18FE"/>
    <w:rsid w:val="002B288A"/>
    <w:rsid w:val="002B2986"/>
    <w:rsid w:val="002B3113"/>
    <w:rsid w:val="002B3327"/>
    <w:rsid w:val="002B4F26"/>
    <w:rsid w:val="002B5635"/>
    <w:rsid w:val="002B598F"/>
    <w:rsid w:val="002B5DD7"/>
    <w:rsid w:val="002B6DF0"/>
    <w:rsid w:val="002C2447"/>
    <w:rsid w:val="002C2563"/>
    <w:rsid w:val="002C31AB"/>
    <w:rsid w:val="002C3363"/>
    <w:rsid w:val="002C3BDD"/>
    <w:rsid w:val="002C4FFB"/>
    <w:rsid w:val="002C6BEB"/>
    <w:rsid w:val="002C7D71"/>
    <w:rsid w:val="002D09C2"/>
    <w:rsid w:val="002D1646"/>
    <w:rsid w:val="002D189D"/>
    <w:rsid w:val="002D314C"/>
    <w:rsid w:val="002D3C88"/>
    <w:rsid w:val="002D3CF9"/>
    <w:rsid w:val="002D3E83"/>
    <w:rsid w:val="002D3EC8"/>
    <w:rsid w:val="002D5E03"/>
    <w:rsid w:val="002D6CA4"/>
    <w:rsid w:val="002D6D47"/>
    <w:rsid w:val="002E036E"/>
    <w:rsid w:val="002E1219"/>
    <w:rsid w:val="002E1B3B"/>
    <w:rsid w:val="002E1BC5"/>
    <w:rsid w:val="002E2898"/>
    <w:rsid w:val="002E3674"/>
    <w:rsid w:val="002E4528"/>
    <w:rsid w:val="002E59DB"/>
    <w:rsid w:val="002E6F2A"/>
    <w:rsid w:val="002F02CB"/>
    <w:rsid w:val="002F0FA6"/>
    <w:rsid w:val="002F12BA"/>
    <w:rsid w:val="002F15C5"/>
    <w:rsid w:val="002F1D93"/>
    <w:rsid w:val="002F1DCB"/>
    <w:rsid w:val="002F1EC9"/>
    <w:rsid w:val="002F2CB8"/>
    <w:rsid w:val="002F315B"/>
    <w:rsid w:val="002F33FF"/>
    <w:rsid w:val="002F3BBC"/>
    <w:rsid w:val="002F41BE"/>
    <w:rsid w:val="002F42F8"/>
    <w:rsid w:val="002F4658"/>
    <w:rsid w:val="002F4CA5"/>
    <w:rsid w:val="002F4F20"/>
    <w:rsid w:val="002F51C3"/>
    <w:rsid w:val="002F563C"/>
    <w:rsid w:val="002F6003"/>
    <w:rsid w:val="002F729F"/>
    <w:rsid w:val="002F79EC"/>
    <w:rsid w:val="0030094E"/>
    <w:rsid w:val="00300998"/>
    <w:rsid w:val="0030110E"/>
    <w:rsid w:val="00301603"/>
    <w:rsid w:val="00301B1F"/>
    <w:rsid w:val="003021A4"/>
    <w:rsid w:val="003021A7"/>
    <w:rsid w:val="003030F9"/>
    <w:rsid w:val="003036D0"/>
    <w:rsid w:val="00303EBC"/>
    <w:rsid w:val="00303EF6"/>
    <w:rsid w:val="003040DD"/>
    <w:rsid w:val="003041E1"/>
    <w:rsid w:val="003048A0"/>
    <w:rsid w:val="00305388"/>
    <w:rsid w:val="00305454"/>
    <w:rsid w:val="0030560B"/>
    <w:rsid w:val="00305750"/>
    <w:rsid w:val="00306113"/>
    <w:rsid w:val="00310491"/>
    <w:rsid w:val="003105EE"/>
    <w:rsid w:val="0031081C"/>
    <w:rsid w:val="003119A7"/>
    <w:rsid w:val="003123A6"/>
    <w:rsid w:val="003130D7"/>
    <w:rsid w:val="00313385"/>
    <w:rsid w:val="00313FB1"/>
    <w:rsid w:val="0031473C"/>
    <w:rsid w:val="00314D60"/>
    <w:rsid w:val="00314E18"/>
    <w:rsid w:val="00316599"/>
    <w:rsid w:val="003169D4"/>
    <w:rsid w:val="003203F7"/>
    <w:rsid w:val="00320D13"/>
    <w:rsid w:val="00321ABF"/>
    <w:rsid w:val="00321CCE"/>
    <w:rsid w:val="003224D5"/>
    <w:rsid w:val="0032436C"/>
    <w:rsid w:val="00324EC5"/>
    <w:rsid w:val="00325229"/>
    <w:rsid w:val="003252B0"/>
    <w:rsid w:val="00325CD9"/>
    <w:rsid w:val="003260D7"/>
    <w:rsid w:val="00326F1A"/>
    <w:rsid w:val="003273E7"/>
    <w:rsid w:val="00327519"/>
    <w:rsid w:val="00327C5F"/>
    <w:rsid w:val="003319C3"/>
    <w:rsid w:val="00331C1D"/>
    <w:rsid w:val="003328FD"/>
    <w:rsid w:val="00332B94"/>
    <w:rsid w:val="00332CE7"/>
    <w:rsid w:val="00332D78"/>
    <w:rsid w:val="003331ED"/>
    <w:rsid w:val="00333B78"/>
    <w:rsid w:val="00333E83"/>
    <w:rsid w:val="00334C4A"/>
    <w:rsid w:val="003354EE"/>
    <w:rsid w:val="00335DC1"/>
    <w:rsid w:val="00336A2A"/>
    <w:rsid w:val="00337E3F"/>
    <w:rsid w:val="00340502"/>
    <w:rsid w:val="00340E4F"/>
    <w:rsid w:val="003411F8"/>
    <w:rsid w:val="00341DB2"/>
    <w:rsid w:val="003422B2"/>
    <w:rsid w:val="003426E2"/>
    <w:rsid w:val="003428B8"/>
    <w:rsid w:val="00342BEF"/>
    <w:rsid w:val="00342F30"/>
    <w:rsid w:val="00344448"/>
    <w:rsid w:val="00344D70"/>
    <w:rsid w:val="003453ED"/>
    <w:rsid w:val="003461B5"/>
    <w:rsid w:val="00346AC8"/>
    <w:rsid w:val="00346D1F"/>
    <w:rsid w:val="00346F91"/>
    <w:rsid w:val="0034796E"/>
    <w:rsid w:val="0035027E"/>
    <w:rsid w:val="00350FC6"/>
    <w:rsid w:val="00352D54"/>
    <w:rsid w:val="00353360"/>
    <w:rsid w:val="00353D32"/>
    <w:rsid w:val="003543BD"/>
    <w:rsid w:val="0035496F"/>
    <w:rsid w:val="00355E3B"/>
    <w:rsid w:val="0035678E"/>
    <w:rsid w:val="00356B60"/>
    <w:rsid w:val="0035728A"/>
    <w:rsid w:val="003579DC"/>
    <w:rsid w:val="00357DE0"/>
    <w:rsid w:val="003626AA"/>
    <w:rsid w:val="003628FD"/>
    <w:rsid w:val="00362CC9"/>
    <w:rsid w:val="003632C3"/>
    <w:rsid w:val="003638DE"/>
    <w:rsid w:val="00363A2B"/>
    <w:rsid w:val="00363ECA"/>
    <w:rsid w:val="003647E6"/>
    <w:rsid w:val="00366E15"/>
    <w:rsid w:val="003679E7"/>
    <w:rsid w:val="00367B35"/>
    <w:rsid w:val="00370407"/>
    <w:rsid w:val="00370B6D"/>
    <w:rsid w:val="0037100F"/>
    <w:rsid w:val="003720EB"/>
    <w:rsid w:val="00372253"/>
    <w:rsid w:val="00372305"/>
    <w:rsid w:val="003724F8"/>
    <w:rsid w:val="003732F9"/>
    <w:rsid w:val="00373ACC"/>
    <w:rsid w:val="00373F6F"/>
    <w:rsid w:val="003748AD"/>
    <w:rsid w:val="003757CF"/>
    <w:rsid w:val="00377DB1"/>
    <w:rsid w:val="003804B1"/>
    <w:rsid w:val="00381753"/>
    <w:rsid w:val="00381EF2"/>
    <w:rsid w:val="00381F34"/>
    <w:rsid w:val="0038203F"/>
    <w:rsid w:val="003820BE"/>
    <w:rsid w:val="0038283C"/>
    <w:rsid w:val="00382DD7"/>
    <w:rsid w:val="003843E9"/>
    <w:rsid w:val="0038441E"/>
    <w:rsid w:val="00385A10"/>
    <w:rsid w:val="003860AD"/>
    <w:rsid w:val="00386642"/>
    <w:rsid w:val="00386D91"/>
    <w:rsid w:val="00387C2D"/>
    <w:rsid w:val="003916E9"/>
    <w:rsid w:val="00392C55"/>
    <w:rsid w:val="00392E48"/>
    <w:rsid w:val="00393124"/>
    <w:rsid w:val="003934F8"/>
    <w:rsid w:val="0039376B"/>
    <w:rsid w:val="00394617"/>
    <w:rsid w:val="00394BBD"/>
    <w:rsid w:val="00394E1C"/>
    <w:rsid w:val="00394EF2"/>
    <w:rsid w:val="00395E06"/>
    <w:rsid w:val="00395E26"/>
    <w:rsid w:val="003961B4"/>
    <w:rsid w:val="003961C0"/>
    <w:rsid w:val="00397011"/>
    <w:rsid w:val="00397333"/>
    <w:rsid w:val="00397351"/>
    <w:rsid w:val="00397A5F"/>
    <w:rsid w:val="00397E3D"/>
    <w:rsid w:val="003A001E"/>
    <w:rsid w:val="003A00F6"/>
    <w:rsid w:val="003A083C"/>
    <w:rsid w:val="003A0973"/>
    <w:rsid w:val="003A0D2A"/>
    <w:rsid w:val="003A13A2"/>
    <w:rsid w:val="003A1672"/>
    <w:rsid w:val="003A2183"/>
    <w:rsid w:val="003A2914"/>
    <w:rsid w:val="003A2CD7"/>
    <w:rsid w:val="003A3176"/>
    <w:rsid w:val="003A31BE"/>
    <w:rsid w:val="003A3B9F"/>
    <w:rsid w:val="003A44E5"/>
    <w:rsid w:val="003A5526"/>
    <w:rsid w:val="003A638C"/>
    <w:rsid w:val="003A6D7A"/>
    <w:rsid w:val="003A7770"/>
    <w:rsid w:val="003B10C9"/>
    <w:rsid w:val="003B1246"/>
    <w:rsid w:val="003B1275"/>
    <w:rsid w:val="003B15DD"/>
    <w:rsid w:val="003B1829"/>
    <w:rsid w:val="003B25C4"/>
    <w:rsid w:val="003B2680"/>
    <w:rsid w:val="003B34C2"/>
    <w:rsid w:val="003B3B89"/>
    <w:rsid w:val="003B4129"/>
    <w:rsid w:val="003B4997"/>
    <w:rsid w:val="003B4A0B"/>
    <w:rsid w:val="003B4A40"/>
    <w:rsid w:val="003B4B82"/>
    <w:rsid w:val="003B5153"/>
    <w:rsid w:val="003B63A8"/>
    <w:rsid w:val="003B66F8"/>
    <w:rsid w:val="003B75F4"/>
    <w:rsid w:val="003C010D"/>
    <w:rsid w:val="003C05E2"/>
    <w:rsid w:val="003C089B"/>
    <w:rsid w:val="003C0F69"/>
    <w:rsid w:val="003C181D"/>
    <w:rsid w:val="003C1F7B"/>
    <w:rsid w:val="003C3BD8"/>
    <w:rsid w:val="003C4C5A"/>
    <w:rsid w:val="003C50B1"/>
    <w:rsid w:val="003C56B2"/>
    <w:rsid w:val="003C5D43"/>
    <w:rsid w:val="003C5D49"/>
    <w:rsid w:val="003C5F68"/>
    <w:rsid w:val="003C648F"/>
    <w:rsid w:val="003C6601"/>
    <w:rsid w:val="003C6A6F"/>
    <w:rsid w:val="003C70AC"/>
    <w:rsid w:val="003C7320"/>
    <w:rsid w:val="003D022E"/>
    <w:rsid w:val="003D2AA9"/>
    <w:rsid w:val="003D2D89"/>
    <w:rsid w:val="003D3172"/>
    <w:rsid w:val="003D33A9"/>
    <w:rsid w:val="003D44EC"/>
    <w:rsid w:val="003D5832"/>
    <w:rsid w:val="003D5F0A"/>
    <w:rsid w:val="003D75B7"/>
    <w:rsid w:val="003D7A81"/>
    <w:rsid w:val="003E09DB"/>
    <w:rsid w:val="003E1628"/>
    <w:rsid w:val="003E1837"/>
    <w:rsid w:val="003E1CF2"/>
    <w:rsid w:val="003E21EB"/>
    <w:rsid w:val="003E2319"/>
    <w:rsid w:val="003E2F98"/>
    <w:rsid w:val="003E3BFE"/>
    <w:rsid w:val="003E509A"/>
    <w:rsid w:val="003E63FD"/>
    <w:rsid w:val="003E66A2"/>
    <w:rsid w:val="003E68D9"/>
    <w:rsid w:val="003E69D1"/>
    <w:rsid w:val="003F0FE2"/>
    <w:rsid w:val="003F1782"/>
    <w:rsid w:val="003F2256"/>
    <w:rsid w:val="003F2AA5"/>
    <w:rsid w:val="003F2AC1"/>
    <w:rsid w:val="003F2CD1"/>
    <w:rsid w:val="003F3790"/>
    <w:rsid w:val="003F4023"/>
    <w:rsid w:val="003F40A9"/>
    <w:rsid w:val="003F4292"/>
    <w:rsid w:val="003F4498"/>
    <w:rsid w:val="003F56DC"/>
    <w:rsid w:val="003F5EE4"/>
    <w:rsid w:val="003F6E04"/>
    <w:rsid w:val="003F775B"/>
    <w:rsid w:val="00401D0B"/>
    <w:rsid w:val="0040251D"/>
    <w:rsid w:val="00403939"/>
    <w:rsid w:val="0040449B"/>
    <w:rsid w:val="00406748"/>
    <w:rsid w:val="00406FF4"/>
    <w:rsid w:val="004115E5"/>
    <w:rsid w:val="0041192D"/>
    <w:rsid w:val="00411AF4"/>
    <w:rsid w:val="00412D50"/>
    <w:rsid w:val="004139EF"/>
    <w:rsid w:val="00413EB9"/>
    <w:rsid w:val="0041453B"/>
    <w:rsid w:val="00414691"/>
    <w:rsid w:val="00415C9A"/>
    <w:rsid w:val="004176FA"/>
    <w:rsid w:val="0041789F"/>
    <w:rsid w:val="00417B2F"/>
    <w:rsid w:val="00417D88"/>
    <w:rsid w:val="00417F45"/>
    <w:rsid w:val="00420610"/>
    <w:rsid w:val="00420672"/>
    <w:rsid w:val="00422ADB"/>
    <w:rsid w:val="00422C03"/>
    <w:rsid w:val="0042380E"/>
    <w:rsid w:val="00423F82"/>
    <w:rsid w:val="00424635"/>
    <w:rsid w:val="00424CB8"/>
    <w:rsid w:val="0042578E"/>
    <w:rsid w:val="0042597A"/>
    <w:rsid w:val="00425B43"/>
    <w:rsid w:val="0042652D"/>
    <w:rsid w:val="004266D7"/>
    <w:rsid w:val="00426AFD"/>
    <w:rsid w:val="004278E3"/>
    <w:rsid w:val="00427E67"/>
    <w:rsid w:val="00430C47"/>
    <w:rsid w:val="0043121E"/>
    <w:rsid w:val="0043252B"/>
    <w:rsid w:val="004332ED"/>
    <w:rsid w:val="0043341A"/>
    <w:rsid w:val="00435206"/>
    <w:rsid w:val="00435244"/>
    <w:rsid w:val="00435EA3"/>
    <w:rsid w:val="004362F2"/>
    <w:rsid w:val="00436883"/>
    <w:rsid w:val="00436E58"/>
    <w:rsid w:val="004372D2"/>
    <w:rsid w:val="00437ADA"/>
    <w:rsid w:val="00437CCF"/>
    <w:rsid w:val="00437DB1"/>
    <w:rsid w:val="004406A7"/>
    <w:rsid w:val="00440D20"/>
    <w:rsid w:val="00440D3C"/>
    <w:rsid w:val="00442650"/>
    <w:rsid w:val="004429D4"/>
    <w:rsid w:val="00442EA8"/>
    <w:rsid w:val="0044475F"/>
    <w:rsid w:val="004448B5"/>
    <w:rsid w:val="00445397"/>
    <w:rsid w:val="00446110"/>
    <w:rsid w:val="00446DCD"/>
    <w:rsid w:val="004477F4"/>
    <w:rsid w:val="0044789C"/>
    <w:rsid w:val="00447B21"/>
    <w:rsid w:val="004500CB"/>
    <w:rsid w:val="00450184"/>
    <w:rsid w:val="00450228"/>
    <w:rsid w:val="00451E92"/>
    <w:rsid w:val="00452167"/>
    <w:rsid w:val="00452D45"/>
    <w:rsid w:val="0045384C"/>
    <w:rsid w:val="00454910"/>
    <w:rsid w:val="00454A23"/>
    <w:rsid w:val="00454C85"/>
    <w:rsid w:val="00454D90"/>
    <w:rsid w:val="00455F5F"/>
    <w:rsid w:val="004563EA"/>
    <w:rsid w:val="00456D2C"/>
    <w:rsid w:val="00456F5B"/>
    <w:rsid w:val="00457C29"/>
    <w:rsid w:val="00460456"/>
    <w:rsid w:val="0046048D"/>
    <w:rsid w:val="00460645"/>
    <w:rsid w:val="0046196E"/>
    <w:rsid w:val="004621BF"/>
    <w:rsid w:val="00462E89"/>
    <w:rsid w:val="00463E64"/>
    <w:rsid w:val="004649E7"/>
    <w:rsid w:val="004658ED"/>
    <w:rsid w:val="00465AEA"/>
    <w:rsid w:val="00465DD8"/>
    <w:rsid w:val="0046646C"/>
    <w:rsid w:val="004665E3"/>
    <w:rsid w:val="00466F23"/>
    <w:rsid w:val="004720FD"/>
    <w:rsid w:val="0047216C"/>
    <w:rsid w:val="00472460"/>
    <w:rsid w:val="00472845"/>
    <w:rsid w:val="00472BD0"/>
    <w:rsid w:val="0047372F"/>
    <w:rsid w:val="00473A2B"/>
    <w:rsid w:val="004755DE"/>
    <w:rsid w:val="00475669"/>
    <w:rsid w:val="00475CAA"/>
    <w:rsid w:val="00476013"/>
    <w:rsid w:val="00476F5B"/>
    <w:rsid w:val="00480B12"/>
    <w:rsid w:val="00481173"/>
    <w:rsid w:val="0048141B"/>
    <w:rsid w:val="00481468"/>
    <w:rsid w:val="00481EFA"/>
    <w:rsid w:val="00482576"/>
    <w:rsid w:val="0048288D"/>
    <w:rsid w:val="00483593"/>
    <w:rsid w:val="004844CA"/>
    <w:rsid w:val="00485AD4"/>
    <w:rsid w:val="00485BDB"/>
    <w:rsid w:val="004873EA"/>
    <w:rsid w:val="0049004F"/>
    <w:rsid w:val="004900AD"/>
    <w:rsid w:val="00491736"/>
    <w:rsid w:val="00492699"/>
    <w:rsid w:val="00492FCE"/>
    <w:rsid w:val="00493723"/>
    <w:rsid w:val="00493FEE"/>
    <w:rsid w:val="004942B0"/>
    <w:rsid w:val="0049534C"/>
    <w:rsid w:val="00495839"/>
    <w:rsid w:val="00495F7D"/>
    <w:rsid w:val="0049604B"/>
    <w:rsid w:val="00496EEF"/>
    <w:rsid w:val="004972A8"/>
    <w:rsid w:val="004973DF"/>
    <w:rsid w:val="00497785"/>
    <w:rsid w:val="004A003E"/>
    <w:rsid w:val="004A0587"/>
    <w:rsid w:val="004A0D44"/>
    <w:rsid w:val="004A15A5"/>
    <w:rsid w:val="004A1BF6"/>
    <w:rsid w:val="004A23D6"/>
    <w:rsid w:val="004A24F1"/>
    <w:rsid w:val="004A2995"/>
    <w:rsid w:val="004A3A22"/>
    <w:rsid w:val="004A3E98"/>
    <w:rsid w:val="004A4129"/>
    <w:rsid w:val="004A487A"/>
    <w:rsid w:val="004A4B32"/>
    <w:rsid w:val="004A4D2B"/>
    <w:rsid w:val="004A4D62"/>
    <w:rsid w:val="004A5756"/>
    <w:rsid w:val="004A5A6E"/>
    <w:rsid w:val="004A6C53"/>
    <w:rsid w:val="004A6FF5"/>
    <w:rsid w:val="004A72DA"/>
    <w:rsid w:val="004A7654"/>
    <w:rsid w:val="004A7C88"/>
    <w:rsid w:val="004B07CD"/>
    <w:rsid w:val="004B30D4"/>
    <w:rsid w:val="004B3B76"/>
    <w:rsid w:val="004B4730"/>
    <w:rsid w:val="004B47FC"/>
    <w:rsid w:val="004B4D68"/>
    <w:rsid w:val="004B515F"/>
    <w:rsid w:val="004B58D6"/>
    <w:rsid w:val="004B65D6"/>
    <w:rsid w:val="004B696A"/>
    <w:rsid w:val="004B7035"/>
    <w:rsid w:val="004B736E"/>
    <w:rsid w:val="004B76BB"/>
    <w:rsid w:val="004B7DD5"/>
    <w:rsid w:val="004C0F06"/>
    <w:rsid w:val="004C1531"/>
    <w:rsid w:val="004C2073"/>
    <w:rsid w:val="004C27B6"/>
    <w:rsid w:val="004C27EA"/>
    <w:rsid w:val="004C2884"/>
    <w:rsid w:val="004C316D"/>
    <w:rsid w:val="004C3917"/>
    <w:rsid w:val="004C556A"/>
    <w:rsid w:val="004C5E3E"/>
    <w:rsid w:val="004C634B"/>
    <w:rsid w:val="004C65B7"/>
    <w:rsid w:val="004C66FB"/>
    <w:rsid w:val="004C69E9"/>
    <w:rsid w:val="004D0828"/>
    <w:rsid w:val="004D102D"/>
    <w:rsid w:val="004D19B9"/>
    <w:rsid w:val="004D256E"/>
    <w:rsid w:val="004D2657"/>
    <w:rsid w:val="004D29A4"/>
    <w:rsid w:val="004D32D1"/>
    <w:rsid w:val="004D3F92"/>
    <w:rsid w:val="004D4078"/>
    <w:rsid w:val="004D472B"/>
    <w:rsid w:val="004D49DC"/>
    <w:rsid w:val="004D4AA1"/>
    <w:rsid w:val="004D4AE1"/>
    <w:rsid w:val="004D5760"/>
    <w:rsid w:val="004D5AD4"/>
    <w:rsid w:val="004D5F6D"/>
    <w:rsid w:val="004D62DC"/>
    <w:rsid w:val="004E0830"/>
    <w:rsid w:val="004E1856"/>
    <w:rsid w:val="004E1FB4"/>
    <w:rsid w:val="004E3235"/>
    <w:rsid w:val="004E4B72"/>
    <w:rsid w:val="004E52D2"/>
    <w:rsid w:val="004E567C"/>
    <w:rsid w:val="004E6E24"/>
    <w:rsid w:val="004F0FB7"/>
    <w:rsid w:val="004F161B"/>
    <w:rsid w:val="004F281A"/>
    <w:rsid w:val="004F28D5"/>
    <w:rsid w:val="004F3D28"/>
    <w:rsid w:val="004F4840"/>
    <w:rsid w:val="004F51A3"/>
    <w:rsid w:val="004F51D2"/>
    <w:rsid w:val="004F5F3D"/>
    <w:rsid w:val="004F6F14"/>
    <w:rsid w:val="004F7ABA"/>
    <w:rsid w:val="0050009A"/>
    <w:rsid w:val="0050075E"/>
    <w:rsid w:val="005009B5"/>
    <w:rsid w:val="00500D4A"/>
    <w:rsid w:val="00500EC8"/>
    <w:rsid w:val="0050134D"/>
    <w:rsid w:val="005018F6"/>
    <w:rsid w:val="00501ADA"/>
    <w:rsid w:val="00503E82"/>
    <w:rsid w:val="005045AA"/>
    <w:rsid w:val="00504C28"/>
    <w:rsid w:val="005060C0"/>
    <w:rsid w:val="00506543"/>
    <w:rsid w:val="00506A62"/>
    <w:rsid w:val="00506C8A"/>
    <w:rsid w:val="0051084F"/>
    <w:rsid w:val="00510F85"/>
    <w:rsid w:val="00511871"/>
    <w:rsid w:val="00511A76"/>
    <w:rsid w:val="005129FE"/>
    <w:rsid w:val="00512A80"/>
    <w:rsid w:val="00512AD2"/>
    <w:rsid w:val="0051365D"/>
    <w:rsid w:val="0051449F"/>
    <w:rsid w:val="0051476F"/>
    <w:rsid w:val="00514C49"/>
    <w:rsid w:val="00514D27"/>
    <w:rsid w:val="00514EB8"/>
    <w:rsid w:val="0051559B"/>
    <w:rsid w:val="00515BF4"/>
    <w:rsid w:val="00515DA1"/>
    <w:rsid w:val="00516101"/>
    <w:rsid w:val="00516241"/>
    <w:rsid w:val="0051698D"/>
    <w:rsid w:val="005175D3"/>
    <w:rsid w:val="00517767"/>
    <w:rsid w:val="00517ACE"/>
    <w:rsid w:val="0052056F"/>
    <w:rsid w:val="0052087F"/>
    <w:rsid w:val="00521996"/>
    <w:rsid w:val="005224E1"/>
    <w:rsid w:val="00522A5C"/>
    <w:rsid w:val="00522C89"/>
    <w:rsid w:val="00522FCC"/>
    <w:rsid w:val="00523243"/>
    <w:rsid w:val="00523407"/>
    <w:rsid w:val="005241E9"/>
    <w:rsid w:val="00524859"/>
    <w:rsid w:val="00524AFC"/>
    <w:rsid w:val="00526E5C"/>
    <w:rsid w:val="0052731C"/>
    <w:rsid w:val="00527879"/>
    <w:rsid w:val="00527D95"/>
    <w:rsid w:val="00527F9A"/>
    <w:rsid w:val="005303A7"/>
    <w:rsid w:val="00530B17"/>
    <w:rsid w:val="00531E6D"/>
    <w:rsid w:val="005329AD"/>
    <w:rsid w:val="005329D5"/>
    <w:rsid w:val="00533130"/>
    <w:rsid w:val="0053335D"/>
    <w:rsid w:val="00533A21"/>
    <w:rsid w:val="00533C3A"/>
    <w:rsid w:val="0053452D"/>
    <w:rsid w:val="00534680"/>
    <w:rsid w:val="0053542B"/>
    <w:rsid w:val="0053645B"/>
    <w:rsid w:val="00536BFA"/>
    <w:rsid w:val="00537178"/>
    <w:rsid w:val="005408D1"/>
    <w:rsid w:val="00540B18"/>
    <w:rsid w:val="00540DFB"/>
    <w:rsid w:val="0054140A"/>
    <w:rsid w:val="005419A7"/>
    <w:rsid w:val="00541E13"/>
    <w:rsid w:val="00542FCF"/>
    <w:rsid w:val="00543F00"/>
    <w:rsid w:val="005447E5"/>
    <w:rsid w:val="00545877"/>
    <w:rsid w:val="00545C41"/>
    <w:rsid w:val="00547DAD"/>
    <w:rsid w:val="00547DFE"/>
    <w:rsid w:val="00547F41"/>
    <w:rsid w:val="005505ED"/>
    <w:rsid w:val="005515AF"/>
    <w:rsid w:val="00552BE3"/>
    <w:rsid w:val="005531FF"/>
    <w:rsid w:val="0055343E"/>
    <w:rsid w:val="00553B3C"/>
    <w:rsid w:val="005541C0"/>
    <w:rsid w:val="00554DB3"/>
    <w:rsid w:val="00554FF2"/>
    <w:rsid w:val="00556622"/>
    <w:rsid w:val="00556898"/>
    <w:rsid w:val="00556920"/>
    <w:rsid w:val="005578EA"/>
    <w:rsid w:val="005609A3"/>
    <w:rsid w:val="00560DB2"/>
    <w:rsid w:val="00560F12"/>
    <w:rsid w:val="005613A9"/>
    <w:rsid w:val="0056192B"/>
    <w:rsid w:val="00561C4A"/>
    <w:rsid w:val="00561EFF"/>
    <w:rsid w:val="005620A3"/>
    <w:rsid w:val="0056503C"/>
    <w:rsid w:val="005663EF"/>
    <w:rsid w:val="00566A81"/>
    <w:rsid w:val="00567D16"/>
    <w:rsid w:val="0057118D"/>
    <w:rsid w:val="0057159E"/>
    <w:rsid w:val="00571EC3"/>
    <w:rsid w:val="00572E00"/>
    <w:rsid w:val="005731CD"/>
    <w:rsid w:val="00573581"/>
    <w:rsid w:val="0057381D"/>
    <w:rsid w:val="005738DD"/>
    <w:rsid w:val="0057433C"/>
    <w:rsid w:val="005759FA"/>
    <w:rsid w:val="005760A2"/>
    <w:rsid w:val="0057678F"/>
    <w:rsid w:val="00576BF8"/>
    <w:rsid w:val="00577E27"/>
    <w:rsid w:val="005804DD"/>
    <w:rsid w:val="005808E7"/>
    <w:rsid w:val="00580A8C"/>
    <w:rsid w:val="00581C83"/>
    <w:rsid w:val="00581C85"/>
    <w:rsid w:val="00581CCC"/>
    <w:rsid w:val="00582602"/>
    <w:rsid w:val="005833A5"/>
    <w:rsid w:val="00583D01"/>
    <w:rsid w:val="005850CB"/>
    <w:rsid w:val="005855CF"/>
    <w:rsid w:val="00585C4C"/>
    <w:rsid w:val="00585EC3"/>
    <w:rsid w:val="00586490"/>
    <w:rsid w:val="005873C1"/>
    <w:rsid w:val="00587AAE"/>
    <w:rsid w:val="005904BC"/>
    <w:rsid w:val="005908D8"/>
    <w:rsid w:val="0059146E"/>
    <w:rsid w:val="00591585"/>
    <w:rsid w:val="005916EA"/>
    <w:rsid w:val="0059302E"/>
    <w:rsid w:val="0059308B"/>
    <w:rsid w:val="00593DEB"/>
    <w:rsid w:val="0059567E"/>
    <w:rsid w:val="00595CB4"/>
    <w:rsid w:val="0059662E"/>
    <w:rsid w:val="00597579"/>
    <w:rsid w:val="005A003E"/>
    <w:rsid w:val="005A0E20"/>
    <w:rsid w:val="005A1B0C"/>
    <w:rsid w:val="005A2540"/>
    <w:rsid w:val="005A28A6"/>
    <w:rsid w:val="005A30F4"/>
    <w:rsid w:val="005A3A7D"/>
    <w:rsid w:val="005A4C21"/>
    <w:rsid w:val="005A6419"/>
    <w:rsid w:val="005A6E40"/>
    <w:rsid w:val="005A74FC"/>
    <w:rsid w:val="005A75C2"/>
    <w:rsid w:val="005A7E09"/>
    <w:rsid w:val="005A7FCE"/>
    <w:rsid w:val="005B0F8B"/>
    <w:rsid w:val="005B1FAB"/>
    <w:rsid w:val="005B37FD"/>
    <w:rsid w:val="005B3F57"/>
    <w:rsid w:val="005B5120"/>
    <w:rsid w:val="005B58AB"/>
    <w:rsid w:val="005B7120"/>
    <w:rsid w:val="005B7DD3"/>
    <w:rsid w:val="005C01C0"/>
    <w:rsid w:val="005C02DE"/>
    <w:rsid w:val="005C136D"/>
    <w:rsid w:val="005C19DF"/>
    <w:rsid w:val="005C1B26"/>
    <w:rsid w:val="005C203F"/>
    <w:rsid w:val="005C2824"/>
    <w:rsid w:val="005C2966"/>
    <w:rsid w:val="005C2A76"/>
    <w:rsid w:val="005C3070"/>
    <w:rsid w:val="005C3699"/>
    <w:rsid w:val="005C36F0"/>
    <w:rsid w:val="005C3808"/>
    <w:rsid w:val="005C3955"/>
    <w:rsid w:val="005C3B68"/>
    <w:rsid w:val="005C3BC9"/>
    <w:rsid w:val="005C3E16"/>
    <w:rsid w:val="005C4607"/>
    <w:rsid w:val="005C485A"/>
    <w:rsid w:val="005C70CF"/>
    <w:rsid w:val="005C7F66"/>
    <w:rsid w:val="005D238B"/>
    <w:rsid w:val="005D2D72"/>
    <w:rsid w:val="005D3472"/>
    <w:rsid w:val="005D43A8"/>
    <w:rsid w:val="005D519C"/>
    <w:rsid w:val="005D536C"/>
    <w:rsid w:val="005D5A94"/>
    <w:rsid w:val="005D5D85"/>
    <w:rsid w:val="005D6972"/>
    <w:rsid w:val="005D77F0"/>
    <w:rsid w:val="005D78B7"/>
    <w:rsid w:val="005D7983"/>
    <w:rsid w:val="005E0378"/>
    <w:rsid w:val="005E0661"/>
    <w:rsid w:val="005E2A83"/>
    <w:rsid w:val="005E34B7"/>
    <w:rsid w:val="005E34C1"/>
    <w:rsid w:val="005E3515"/>
    <w:rsid w:val="005E3932"/>
    <w:rsid w:val="005E3933"/>
    <w:rsid w:val="005E3F40"/>
    <w:rsid w:val="005E4C04"/>
    <w:rsid w:val="005E4FBD"/>
    <w:rsid w:val="005E53AD"/>
    <w:rsid w:val="005E552F"/>
    <w:rsid w:val="005E7037"/>
    <w:rsid w:val="005F0141"/>
    <w:rsid w:val="005F1123"/>
    <w:rsid w:val="005F16D6"/>
    <w:rsid w:val="005F27CF"/>
    <w:rsid w:val="005F28BA"/>
    <w:rsid w:val="005F2C03"/>
    <w:rsid w:val="005F2EF1"/>
    <w:rsid w:val="005F3309"/>
    <w:rsid w:val="005F34CD"/>
    <w:rsid w:val="005F414B"/>
    <w:rsid w:val="005F447A"/>
    <w:rsid w:val="005F448E"/>
    <w:rsid w:val="005F4C98"/>
    <w:rsid w:val="005F4DAB"/>
    <w:rsid w:val="005F5686"/>
    <w:rsid w:val="005F6A28"/>
    <w:rsid w:val="005F6E37"/>
    <w:rsid w:val="005F7257"/>
    <w:rsid w:val="005F7337"/>
    <w:rsid w:val="005F7677"/>
    <w:rsid w:val="006004AB"/>
    <w:rsid w:val="00600E6F"/>
    <w:rsid w:val="006010F0"/>
    <w:rsid w:val="00601632"/>
    <w:rsid w:val="00602E5E"/>
    <w:rsid w:val="006038C7"/>
    <w:rsid w:val="00603B89"/>
    <w:rsid w:val="00603D86"/>
    <w:rsid w:val="0060423D"/>
    <w:rsid w:val="00604409"/>
    <w:rsid w:val="00604EE9"/>
    <w:rsid w:val="006052A5"/>
    <w:rsid w:val="00605C36"/>
    <w:rsid w:val="00605E92"/>
    <w:rsid w:val="00606104"/>
    <w:rsid w:val="006062EA"/>
    <w:rsid w:val="006065C2"/>
    <w:rsid w:val="0060722F"/>
    <w:rsid w:val="0060750D"/>
    <w:rsid w:val="00610CD5"/>
    <w:rsid w:val="006111A3"/>
    <w:rsid w:val="00611554"/>
    <w:rsid w:val="006123E3"/>
    <w:rsid w:val="006125A4"/>
    <w:rsid w:val="006126BD"/>
    <w:rsid w:val="00615890"/>
    <w:rsid w:val="00615E16"/>
    <w:rsid w:val="00615F88"/>
    <w:rsid w:val="00615FB6"/>
    <w:rsid w:val="0061714A"/>
    <w:rsid w:val="00617DF9"/>
    <w:rsid w:val="00620BFC"/>
    <w:rsid w:val="0062119A"/>
    <w:rsid w:val="00621457"/>
    <w:rsid w:val="006217FF"/>
    <w:rsid w:val="00621F1F"/>
    <w:rsid w:val="0062232A"/>
    <w:rsid w:val="00624167"/>
    <w:rsid w:val="006245C8"/>
    <w:rsid w:val="00624F25"/>
    <w:rsid w:val="00625139"/>
    <w:rsid w:val="00625455"/>
    <w:rsid w:val="0062596D"/>
    <w:rsid w:val="00626211"/>
    <w:rsid w:val="00626406"/>
    <w:rsid w:val="00626938"/>
    <w:rsid w:val="006304F2"/>
    <w:rsid w:val="0063306A"/>
    <w:rsid w:val="00633ED5"/>
    <w:rsid w:val="00634634"/>
    <w:rsid w:val="006346F2"/>
    <w:rsid w:val="0063522C"/>
    <w:rsid w:val="006354BD"/>
    <w:rsid w:val="006354EB"/>
    <w:rsid w:val="00635ABC"/>
    <w:rsid w:val="006364FA"/>
    <w:rsid w:val="006365FB"/>
    <w:rsid w:val="00636BFE"/>
    <w:rsid w:val="00637B02"/>
    <w:rsid w:val="006408DE"/>
    <w:rsid w:val="006414D8"/>
    <w:rsid w:val="0064171A"/>
    <w:rsid w:val="006418B4"/>
    <w:rsid w:val="006425A9"/>
    <w:rsid w:val="0064266A"/>
    <w:rsid w:val="00642FEC"/>
    <w:rsid w:val="006432D4"/>
    <w:rsid w:val="00644395"/>
    <w:rsid w:val="00645038"/>
    <w:rsid w:val="00645253"/>
    <w:rsid w:val="006456AF"/>
    <w:rsid w:val="00645DDD"/>
    <w:rsid w:val="00645E19"/>
    <w:rsid w:val="0064628F"/>
    <w:rsid w:val="00646815"/>
    <w:rsid w:val="00646B17"/>
    <w:rsid w:val="00646C85"/>
    <w:rsid w:val="0064792B"/>
    <w:rsid w:val="00650F78"/>
    <w:rsid w:val="00651204"/>
    <w:rsid w:val="00651652"/>
    <w:rsid w:val="00651FE4"/>
    <w:rsid w:val="00653602"/>
    <w:rsid w:val="0065371F"/>
    <w:rsid w:val="00654333"/>
    <w:rsid w:val="00654587"/>
    <w:rsid w:val="00654595"/>
    <w:rsid w:val="0065535A"/>
    <w:rsid w:val="0065627D"/>
    <w:rsid w:val="00656E1E"/>
    <w:rsid w:val="00656E6E"/>
    <w:rsid w:val="00657EE0"/>
    <w:rsid w:val="00657FD3"/>
    <w:rsid w:val="0066011F"/>
    <w:rsid w:val="00660378"/>
    <w:rsid w:val="006609C6"/>
    <w:rsid w:val="00660A1A"/>
    <w:rsid w:val="00660EAC"/>
    <w:rsid w:val="00661067"/>
    <w:rsid w:val="00662160"/>
    <w:rsid w:val="006624F6"/>
    <w:rsid w:val="00662759"/>
    <w:rsid w:val="006632FC"/>
    <w:rsid w:val="0066489B"/>
    <w:rsid w:val="00665236"/>
    <w:rsid w:val="006652F2"/>
    <w:rsid w:val="00665580"/>
    <w:rsid w:val="006666A5"/>
    <w:rsid w:val="00670750"/>
    <w:rsid w:val="00670FFE"/>
    <w:rsid w:val="0067133E"/>
    <w:rsid w:val="00671FA9"/>
    <w:rsid w:val="006720E4"/>
    <w:rsid w:val="006726EC"/>
    <w:rsid w:val="00673DE6"/>
    <w:rsid w:val="00673EF1"/>
    <w:rsid w:val="00674462"/>
    <w:rsid w:val="00674658"/>
    <w:rsid w:val="00674A33"/>
    <w:rsid w:val="006756A7"/>
    <w:rsid w:val="0067572E"/>
    <w:rsid w:val="00675E06"/>
    <w:rsid w:val="0067652E"/>
    <w:rsid w:val="0067653C"/>
    <w:rsid w:val="0067700C"/>
    <w:rsid w:val="00677A94"/>
    <w:rsid w:val="00680279"/>
    <w:rsid w:val="0068127F"/>
    <w:rsid w:val="006813BE"/>
    <w:rsid w:val="006836FD"/>
    <w:rsid w:val="0068443F"/>
    <w:rsid w:val="0068460E"/>
    <w:rsid w:val="00685A47"/>
    <w:rsid w:val="00686162"/>
    <w:rsid w:val="00686B4B"/>
    <w:rsid w:val="00686C66"/>
    <w:rsid w:val="00686E38"/>
    <w:rsid w:val="006900C0"/>
    <w:rsid w:val="006907CB"/>
    <w:rsid w:val="006916B9"/>
    <w:rsid w:val="00691847"/>
    <w:rsid w:val="00694167"/>
    <w:rsid w:val="0069486B"/>
    <w:rsid w:val="00694A74"/>
    <w:rsid w:val="00694CF0"/>
    <w:rsid w:val="00695F8B"/>
    <w:rsid w:val="00696001"/>
    <w:rsid w:val="00696955"/>
    <w:rsid w:val="006975F1"/>
    <w:rsid w:val="00697ABB"/>
    <w:rsid w:val="006A031C"/>
    <w:rsid w:val="006A0876"/>
    <w:rsid w:val="006A0E9A"/>
    <w:rsid w:val="006A15B9"/>
    <w:rsid w:val="006A206F"/>
    <w:rsid w:val="006A3665"/>
    <w:rsid w:val="006A3846"/>
    <w:rsid w:val="006A4418"/>
    <w:rsid w:val="006A483B"/>
    <w:rsid w:val="006A4857"/>
    <w:rsid w:val="006A5390"/>
    <w:rsid w:val="006A54A5"/>
    <w:rsid w:val="006A596D"/>
    <w:rsid w:val="006A5CD8"/>
    <w:rsid w:val="006A606C"/>
    <w:rsid w:val="006A60C2"/>
    <w:rsid w:val="006A6885"/>
    <w:rsid w:val="006A6FF1"/>
    <w:rsid w:val="006A7D68"/>
    <w:rsid w:val="006B1381"/>
    <w:rsid w:val="006B16B5"/>
    <w:rsid w:val="006B265A"/>
    <w:rsid w:val="006B272C"/>
    <w:rsid w:val="006B373F"/>
    <w:rsid w:val="006B3979"/>
    <w:rsid w:val="006B5AF9"/>
    <w:rsid w:val="006B5EB3"/>
    <w:rsid w:val="006B6200"/>
    <w:rsid w:val="006B6BE6"/>
    <w:rsid w:val="006B794F"/>
    <w:rsid w:val="006C05D5"/>
    <w:rsid w:val="006C12D6"/>
    <w:rsid w:val="006C1836"/>
    <w:rsid w:val="006C212B"/>
    <w:rsid w:val="006C3C34"/>
    <w:rsid w:val="006C4425"/>
    <w:rsid w:val="006C5580"/>
    <w:rsid w:val="006C5FA9"/>
    <w:rsid w:val="006C606E"/>
    <w:rsid w:val="006C79DF"/>
    <w:rsid w:val="006C7F70"/>
    <w:rsid w:val="006D0405"/>
    <w:rsid w:val="006D1387"/>
    <w:rsid w:val="006D150E"/>
    <w:rsid w:val="006D245D"/>
    <w:rsid w:val="006D3207"/>
    <w:rsid w:val="006D38AA"/>
    <w:rsid w:val="006D3E99"/>
    <w:rsid w:val="006D4980"/>
    <w:rsid w:val="006D5323"/>
    <w:rsid w:val="006D647F"/>
    <w:rsid w:val="006D6719"/>
    <w:rsid w:val="006D6D8D"/>
    <w:rsid w:val="006D76BC"/>
    <w:rsid w:val="006D7B9B"/>
    <w:rsid w:val="006E0258"/>
    <w:rsid w:val="006E0800"/>
    <w:rsid w:val="006E0EDB"/>
    <w:rsid w:val="006E10EA"/>
    <w:rsid w:val="006E1E70"/>
    <w:rsid w:val="006E2C5D"/>
    <w:rsid w:val="006E2F66"/>
    <w:rsid w:val="006E3487"/>
    <w:rsid w:val="006E3A39"/>
    <w:rsid w:val="006E494C"/>
    <w:rsid w:val="006E5DCE"/>
    <w:rsid w:val="006E6401"/>
    <w:rsid w:val="006E65FC"/>
    <w:rsid w:val="006E7E7F"/>
    <w:rsid w:val="006F07BB"/>
    <w:rsid w:val="006F0826"/>
    <w:rsid w:val="006F0AD2"/>
    <w:rsid w:val="006F1A6E"/>
    <w:rsid w:val="006F1CBD"/>
    <w:rsid w:val="006F2C21"/>
    <w:rsid w:val="006F34FE"/>
    <w:rsid w:val="006F3793"/>
    <w:rsid w:val="006F387F"/>
    <w:rsid w:val="006F43D1"/>
    <w:rsid w:val="006F43F4"/>
    <w:rsid w:val="006F4CCD"/>
    <w:rsid w:val="006F51E1"/>
    <w:rsid w:val="006F5523"/>
    <w:rsid w:val="006F65F1"/>
    <w:rsid w:val="006F66C6"/>
    <w:rsid w:val="006F7A1A"/>
    <w:rsid w:val="00700310"/>
    <w:rsid w:val="00700680"/>
    <w:rsid w:val="00700E0C"/>
    <w:rsid w:val="0070108A"/>
    <w:rsid w:val="00701704"/>
    <w:rsid w:val="007017B7"/>
    <w:rsid w:val="00701AB6"/>
    <w:rsid w:val="00701C85"/>
    <w:rsid w:val="00701E4C"/>
    <w:rsid w:val="0070252D"/>
    <w:rsid w:val="007030D3"/>
    <w:rsid w:val="00703C73"/>
    <w:rsid w:val="00703F3B"/>
    <w:rsid w:val="00704CFE"/>
    <w:rsid w:val="00704FFB"/>
    <w:rsid w:val="00705043"/>
    <w:rsid w:val="00706535"/>
    <w:rsid w:val="00707108"/>
    <w:rsid w:val="00707311"/>
    <w:rsid w:val="00707358"/>
    <w:rsid w:val="00711497"/>
    <w:rsid w:val="00711ECC"/>
    <w:rsid w:val="007120CA"/>
    <w:rsid w:val="0071264F"/>
    <w:rsid w:val="00712982"/>
    <w:rsid w:val="007137EE"/>
    <w:rsid w:val="00714A8D"/>
    <w:rsid w:val="007156CF"/>
    <w:rsid w:val="007157B1"/>
    <w:rsid w:val="00715C1D"/>
    <w:rsid w:val="00715F63"/>
    <w:rsid w:val="00716596"/>
    <w:rsid w:val="007168B2"/>
    <w:rsid w:val="00716E0F"/>
    <w:rsid w:val="00716E4D"/>
    <w:rsid w:val="007176AD"/>
    <w:rsid w:val="0071798B"/>
    <w:rsid w:val="0072035F"/>
    <w:rsid w:val="00720AD0"/>
    <w:rsid w:val="00721433"/>
    <w:rsid w:val="0072247F"/>
    <w:rsid w:val="007237D3"/>
    <w:rsid w:val="00723A9F"/>
    <w:rsid w:val="00723D34"/>
    <w:rsid w:val="00723FFD"/>
    <w:rsid w:val="0072471B"/>
    <w:rsid w:val="00725490"/>
    <w:rsid w:val="007256E4"/>
    <w:rsid w:val="00725C50"/>
    <w:rsid w:val="00725F7D"/>
    <w:rsid w:val="0072613B"/>
    <w:rsid w:val="00726663"/>
    <w:rsid w:val="00727AA7"/>
    <w:rsid w:val="00730B9F"/>
    <w:rsid w:val="00731058"/>
    <w:rsid w:val="00731BA2"/>
    <w:rsid w:val="00731CA5"/>
    <w:rsid w:val="007324AA"/>
    <w:rsid w:val="00733B07"/>
    <w:rsid w:val="00734156"/>
    <w:rsid w:val="00734506"/>
    <w:rsid w:val="007356AF"/>
    <w:rsid w:val="0073574F"/>
    <w:rsid w:val="00735822"/>
    <w:rsid w:val="007362B0"/>
    <w:rsid w:val="00737046"/>
    <w:rsid w:val="00737050"/>
    <w:rsid w:val="007379D3"/>
    <w:rsid w:val="00737DBA"/>
    <w:rsid w:val="0074092E"/>
    <w:rsid w:val="00740BD9"/>
    <w:rsid w:val="00741377"/>
    <w:rsid w:val="007413F8"/>
    <w:rsid w:val="00742BAC"/>
    <w:rsid w:val="00743161"/>
    <w:rsid w:val="007435F5"/>
    <w:rsid w:val="00743A55"/>
    <w:rsid w:val="00744669"/>
    <w:rsid w:val="00744CB3"/>
    <w:rsid w:val="00745E21"/>
    <w:rsid w:val="00747C37"/>
    <w:rsid w:val="00750A7E"/>
    <w:rsid w:val="00750CC0"/>
    <w:rsid w:val="007517F7"/>
    <w:rsid w:val="00752A56"/>
    <w:rsid w:val="0075364C"/>
    <w:rsid w:val="0075410C"/>
    <w:rsid w:val="00754D62"/>
    <w:rsid w:val="00754EEA"/>
    <w:rsid w:val="00755075"/>
    <w:rsid w:val="00755956"/>
    <w:rsid w:val="00755AB6"/>
    <w:rsid w:val="007568F7"/>
    <w:rsid w:val="00756A00"/>
    <w:rsid w:val="00756AE4"/>
    <w:rsid w:val="00756D5F"/>
    <w:rsid w:val="00757674"/>
    <w:rsid w:val="00757874"/>
    <w:rsid w:val="00757D05"/>
    <w:rsid w:val="00757E1A"/>
    <w:rsid w:val="00760658"/>
    <w:rsid w:val="00760D1C"/>
    <w:rsid w:val="00761292"/>
    <w:rsid w:val="00761A09"/>
    <w:rsid w:val="00761A54"/>
    <w:rsid w:val="00762319"/>
    <w:rsid w:val="0076272A"/>
    <w:rsid w:val="00763C5F"/>
    <w:rsid w:val="00763E97"/>
    <w:rsid w:val="00765705"/>
    <w:rsid w:val="00765F6B"/>
    <w:rsid w:val="00766676"/>
    <w:rsid w:val="00766C56"/>
    <w:rsid w:val="007702AD"/>
    <w:rsid w:val="00770E6E"/>
    <w:rsid w:val="00771ABD"/>
    <w:rsid w:val="00771CFC"/>
    <w:rsid w:val="00771FBD"/>
    <w:rsid w:val="00771FE5"/>
    <w:rsid w:val="00772ABD"/>
    <w:rsid w:val="00772C23"/>
    <w:rsid w:val="00772D60"/>
    <w:rsid w:val="00775C72"/>
    <w:rsid w:val="00775CA5"/>
    <w:rsid w:val="00776845"/>
    <w:rsid w:val="007806A5"/>
    <w:rsid w:val="0078076D"/>
    <w:rsid w:val="00780D24"/>
    <w:rsid w:val="00781491"/>
    <w:rsid w:val="00781692"/>
    <w:rsid w:val="00782088"/>
    <w:rsid w:val="007820EC"/>
    <w:rsid w:val="00782CD2"/>
    <w:rsid w:val="0078313F"/>
    <w:rsid w:val="0078397E"/>
    <w:rsid w:val="00784397"/>
    <w:rsid w:val="007847FD"/>
    <w:rsid w:val="00784ED6"/>
    <w:rsid w:val="00784F97"/>
    <w:rsid w:val="00785105"/>
    <w:rsid w:val="007859A2"/>
    <w:rsid w:val="00785B7F"/>
    <w:rsid w:val="00785D65"/>
    <w:rsid w:val="0078601F"/>
    <w:rsid w:val="00786864"/>
    <w:rsid w:val="00787980"/>
    <w:rsid w:val="00787A00"/>
    <w:rsid w:val="0079023F"/>
    <w:rsid w:val="007904B8"/>
    <w:rsid w:val="00790744"/>
    <w:rsid w:val="00790BBF"/>
    <w:rsid w:val="00790C61"/>
    <w:rsid w:val="00791524"/>
    <w:rsid w:val="007915E6"/>
    <w:rsid w:val="0079188C"/>
    <w:rsid w:val="00791E76"/>
    <w:rsid w:val="0079213C"/>
    <w:rsid w:val="0079272C"/>
    <w:rsid w:val="00792783"/>
    <w:rsid w:val="007938DE"/>
    <w:rsid w:val="00793D5E"/>
    <w:rsid w:val="007942FC"/>
    <w:rsid w:val="00794E37"/>
    <w:rsid w:val="00796397"/>
    <w:rsid w:val="0079661D"/>
    <w:rsid w:val="00797110"/>
    <w:rsid w:val="00797142"/>
    <w:rsid w:val="00797251"/>
    <w:rsid w:val="00797636"/>
    <w:rsid w:val="00797DA6"/>
    <w:rsid w:val="007A037B"/>
    <w:rsid w:val="007A0844"/>
    <w:rsid w:val="007A1423"/>
    <w:rsid w:val="007A1F64"/>
    <w:rsid w:val="007A3491"/>
    <w:rsid w:val="007A3C8C"/>
    <w:rsid w:val="007A485C"/>
    <w:rsid w:val="007A4CB4"/>
    <w:rsid w:val="007A54BB"/>
    <w:rsid w:val="007A5A99"/>
    <w:rsid w:val="007A5ABE"/>
    <w:rsid w:val="007A68E2"/>
    <w:rsid w:val="007A6D72"/>
    <w:rsid w:val="007A7020"/>
    <w:rsid w:val="007A72A2"/>
    <w:rsid w:val="007A76C7"/>
    <w:rsid w:val="007A7825"/>
    <w:rsid w:val="007A7DF1"/>
    <w:rsid w:val="007B042E"/>
    <w:rsid w:val="007B117A"/>
    <w:rsid w:val="007B16C4"/>
    <w:rsid w:val="007B1A2D"/>
    <w:rsid w:val="007B1CCB"/>
    <w:rsid w:val="007B22B7"/>
    <w:rsid w:val="007B2D40"/>
    <w:rsid w:val="007B33D1"/>
    <w:rsid w:val="007B39A0"/>
    <w:rsid w:val="007B3C4C"/>
    <w:rsid w:val="007B3D6A"/>
    <w:rsid w:val="007B3FDC"/>
    <w:rsid w:val="007B406B"/>
    <w:rsid w:val="007B56CB"/>
    <w:rsid w:val="007B6998"/>
    <w:rsid w:val="007B6C76"/>
    <w:rsid w:val="007B75EE"/>
    <w:rsid w:val="007B7A52"/>
    <w:rsid w:val="007B7D70"/>
    <w:rsid w:val="007B7DBF"/>
    <w:rsid w:val="007C0151"/>
    <w:rsid w:val="007C085C"/>
    <w:rsid w:val="007C12B9"/>
    <w:rsid w:val="007C13FB"/>
    <w:rsid w:val="007C1D89"/>
    <w:rsid w:val="007C21D0"/>
    <w:rsid w:val="007C2E77"/>
    <w:rsid w:val="007C3E0D"/>
    <w:rsid w:val="007C423D"/>
    <w:rsid w:val="007C4640"/>
    <w:rsid w:val="007C4B88"/>
    <w:rsid w:val="007C4E48"/>
    <w:rsid w:val="007C5669"/>
    <w:rsid w:val="007C5F53"/>
    <w:rsid w:val="007C6B50"/>
    <w:rsid w:val="007C7481"/>
    <w:rsid w:val="007C7556"/>
    <w:rsid w:val="007C7CFF"/>
    <w:rsid w:val="007C7D2D"/>
    <w:rsid w:val="007D0102"/>
    <w:rsid w:val="007D040A"/>
    <w:rsid w:val="007D0785"/>
    <w:rsid w:val="007D2137"/>
    <w:rsid w:val="007D28B8"/>
    <w:rsid w:val="007D30F3"/>
    <w:rsid w:val="007D319F"/>
    <w:rsid w:val="007D4016"/>
    <w:rsid w:val="007D420C"/>
    <w:rsid w:val="007D432E"/>
    <w:rsid w:val="007D457C"/>
    <w:rsid w:val="007D59C5"/>
    <w:rsid w:val="007D6100"/>
    <w:rsid w:val="007E0226"/>
    <w:rsid w:val="007E15E9"/>
    <w:rsid w:val="007E2B19"/>
    <w:rsid w:val="007E3222"/>
    <w:rsid w:val="007E324A"/>
    <w:rsid w:val="007E3C3E"/>
    <w:rsid w:val="007E478F"/>
    <w:rsid w:val="007E49A2"/>
    <w:rsid w:val="007E50A6"/>
    <w:rsid w:val="007E6071"/>
    <w:rsid w:val="007E6B3C"/>
    <w:rsid w:val="007E791C"/>
    <w:rsid w:val="007E7D29"/>
    <w:rsid w:val="007F0AAE"/>
    <w:rsid w:val="007F0F27"/>
    <w:rsid w:val="007F1C19"/>
    <w:rsid w:val="007F1C81"/>
    <w:rsid w:val="007F24A1"/>
    <w:rsid w:val="007F2519"/>
    <w:rsid w:val="007F2733"/>
    <w:rsid w:val="007F277F"/>
    <w:rsid w:val="007F2CC6"/>
    <w:rsid w:val="007F2FDC"/>
    <w:rsid w:val="007F3B6C"/>
    <w:rsid w:val="007F400F"/>
    <w:rsid w:val="007F4590"/>
    <w:rsid w:val="007F540F"/>
    <w:rsid w:val="007F5A6D"/>
    <w:rsid w:val="007F661D"/>
    <w:rsid w:val="007F6F2C"/>
    <w:rsid w:val="007F70FD"/>
    <w:rsid w:val="007F7275"/>
    <w:rsid w:val="007F7330"/>
    <w:rsid w:val="007F7766"/>
    <w:rsid w:val="007F7B24"/>
    <w:rsid w:val="007F7DF9"/>
    <w:rsid w:val="0080051B"/>
    <w:rsid w:val="00801AEE"/>
    <w:rsid w:val="008024AC"/>
    <w:rsid w:val="00803000"/>
    <w:rsid w:val="008047E6"/>
    <w:rsid w:val="00804AC3"/>
    <w:rsid w:val="00805C74"/>
    <w:rsid w:val="0080687B"/>
    <w:rsid w:val="00806C5F"/>
    <w:rsid w:val="00806EBD"/>
    <w:rsid w:val="00807232"/>
    <w:rsid w:val="00807ED4"/>
    <w:rsid w:val="00810D2D"/>
    <w:rsid w:val="00810D75"/>
    <w:rsid w:val="008117AD"/>
    <w:rsid w:val="00811F4F"/>
    <w:rsid w:val="008125BA"/>
    <w:rsid w:val="008125CD"/>
    <w:rsid w:val="00812772"/>
    <w:rsid w:val="0081279E"/>
    <w:rsid w:val="008128C4"/>
    <w:rsid w:val="00813B18"/>
    <w:rsid w:val="00813B73"/>
    <w:rsid w:val="00813C87"/>
    <w:rsid w:val="008146EB"/>
    <w:rsid w:val="00815051"/>
    <w:rsid w:val="00815562"/>
    <w:rsid w:val="00815ADC"/>
    <w:rsid w:val="00817171"/>
    <w:rsid w:val="0081756E"/>
    <w:rsid w:val="00817610"/>
    <w:rsid w:val="0081768C"/>
    <w:rsid w:val="0081787C"/>
    <w:rsid w:val="00817A36"/>
    <w:rsid w:val="00817B4E"/>
    <w:rsid w:val="00817EDA"/>
    <w:rsid w:val="00820017"/>
    <w:rsid w:val="00820087"/>
    <w:rsid w:val="008224A7"/>
    <w:rsid w:val="00822718"/>
    <w:rsid w:val="00823C28"/>
    <w:rsid w:val="00823CCF"/>
    <w:rsid w:val="00823E9D"/>
    <w:rsid w:val="008249F0"/>
    <w:rsid w:val="00824B24"/>
    <w:rsid w:val="008256E2"/>
    <w:rsid w:val="00825DBC"/>
    <w:rsid w:val="008264BA"/>
    <w:rsid w:val="008273D1"/>
    <w:rsid w:val="00827950"/>
    <w:rsid w:val="008302BA"/>
    <w:rsid w:val="00830C29"/>
    <w:rsid w:val="008327AD"/>
    <w:rsid w:val="00833538"/>
    <w:rsid w:val="00834D39"/>
    <w:rsid w:val="00835658"/>
    <w:rsid w:val="00836090"/>
    <w:rsid w:val="00836DC6"/>
    <w:rsid w:val="008375F5"/>
    <w:rsid w:val="00837D79"/>
    <w:rsid w:val="00840006"/>
    <w:rsid w:val="008416AD"/>
    <w:rsid w:val="00842E1B"/>
    <w:rsid w:val="0084390C"/>
    <w:rsid w:val="00843BD4"/>
    <w:rsid w:val="008445F0"/>
    <w:rsid w:val="008446BC"/>
    <w:rsid w:val="0084618B"/>
    <w:rsid w:val="00846444"/>
    <w:rsid w:val="0084692B"/>
    <w:rsid w:val="00846EE9"/>
    <w:rsid w:val="00847843"/>
    <w:rsid w:val="0085022C"/>
    <w:rsid w:val="00850548"/>
    <w:rsid w:val="00850F17"/>
    <w:rsid w:val="008510BF"/>
    <w:rsid w:val="0085138E"/>
    <w:rsid w:val="0085152A"/>
    <w:rsid w:val="0085177A"/>
    <w:rsid w:val="00852254"/>
    <w:rsid w:val="008537EE"/>
    <w:rsid w:val="00853A47"/>
    <w:rsid w:val="00853D02"/>
    <w:rsid w:val="00853E72"/>
    <w:rsid w:val="00855EA9"/>
    <w:rsid w:val="00856822"/>
    <w:rsid w:val="00856F29"/>
    <w:rsid w:val="0085742B"/>
    <w:rsid w:val="00860153"/>
    <w:rsid w:val="00860300"/>
    <w:rsid w:val="00860BC9"/>
    <w:rsid w:val="0086158A"/>
    <w:rsid w:val="00862090"/>
    <w:rsid w:val="00862429"/>
    <w:rsid w:val="00862577"/>
    <w:rsid w:val="008629AA"/>
    <w:rsid w:val="00862C48"/>
    <w:rsid w:val="00863095"/>
    <w:rsid w:val="00863DC2"/>
    <w:rsid w:val="008644A8"/>
    <w:rsid w:val="008648DC"/>
    <w:rsid w:val="00864C4A"/>
    <w:rsid w:val="008662EB"/>
    <w:rsid w:val="00866CA7"/>
    <w:rsid w:val="00866DDE"/>
    <w:rsid w:val="00867420"/>
    <w:rsid w:val="008677A5"/>
    <w:rsid w:val="00867E52"/>
    <w:rsid w:val="008717B2"/>
    <w:rsid w:val="00872AAC"/>
    <w:rsid w:val="00872AEA"/>
    <w:rsid w:val="008733D8"/>
    <w:rsid w:val="008750CD"/>
    <w:rsid w:val="00875EFC"/>
    <w:rsid w:val="0087653A"/>
    <w:rsid w:val="008767C1"/>
    <w:rsid w:val="00877594"/>
    <w:rsid w:val="00877E23"/>
    <w:rsid w:val="00877F44"/>
    <w:rsid w:val="00880230"/>
    <w:rsid w:val="00880E6A"/>
    <w:rsid w:val="008824DC"/>
    <w:rsid w:val="00882C94"/>
    <w:rsid w:val="00883405"/>
    <w:rsid w:val="008836C7"/>
    <w:rsid w:val="00883B03"/>
    <w:rsid w:val="00884169"/>
    <w:rsid w:val="008849B9"/>
    <w:rsid w:val="00884A5D"/>
    <w:rsid w:val="00884B53"/>
    <w:rsid w:val="00885489"/>
    <w:rsid w:val="0088549D"/>
    <w:rsid w:val="008856F6"/>
    <w:rsid w:val="00885B97"/>
    <w:rsid w:val="0088624A"/>
    <w:rsid w:val="00886650"/>
    <w:rsid w:val="00887308"/>
    <w:rsid w:val="008874E5"/>
    <w:rsid w:val="00887AD3"/>
    <w:rsid w:val="00887CFE"/>
    <w:rsid w:val="0089083C"/>
    <w:rsid w:val="008909EC"/>
    <w:rsid w:val="00890F80"/>
    <w:rsid w:val="008931E0"/>
    <w:rsid w:val="008936BB"/>
    <w:rsid w:val="008938B7"/>
    <w:rsid w:val="0089432D"/>
    <w:rsid w:val="00894949"/>
    <w:rsid w:val="00895462"/>
    <w:rsid w:val="00896C51"/>
    <w:rsid w:val="008971F6"/>
    <w:rsid w:val="00897D9B"/>
    <w:rsid w:val="008A1344"/>
    <w:rsid w:val="008A1555"/>
    <w:rsid w:val="008A30D2"/>
    <w:rsid w:val="008A39DB"/>
    <w:rsid w:val="008A3C27"/>
    <w:rsid w:val="008A47DA"/>
    <w:rsid w:val="008A4D39"/>
    <w:rsid w:val="008A4D6A"/>
    <w:rsid w:val="008A4E12"/>
    <w:rsid w:val="008A51CD"/>
    <w:rsid w:val="008A5D4F"/>
    <w:rsid w:val="008A5D78"/>
    <w:rsid w:val="008A671F"/>
    <w:rsid w:val="008A77BF"/>
    <w:rsid w:val="008A7DD0"/>
    <w:rsid w:val="008B03FD"/>
    <w:rsid w:val="008B0E10"/>
    <w:rsid w:val="008B222A"/>
    <w:rsid w:val="008B27CA"/>
    <w:rsid w:val="008B2E71"/>
    <w:rsid w:val="008B2E86"/>
    <w:rsid w:val="008B2F3C"/>
    <w:rsid w:val="008B3C04"/>
    <w:rsid w:val="008B4716"/>
    <w:rsid w:val="008B4D2A"/>
    <w:rsid w:val="008B545E"/>
    <w:rsid w:val="008B5AF2"/>
    <w:rsid w:val="008B6102"/>
    <w:rsid w:val="008B62B3"/>
    <w:rsid w:val="008B683C"/>
    <w:rsid w:val="008B6F7D"/>
    <w:rsid w:val="008B7827"/>
    <w:rsid w:val="008B7BD6"/>
    <w:rsid w:val="008B7DD4"/>
    <w:rsid w:val="008C0E9B"/>
    <w:rsid w:val="008C111D"/>
    <w:rsid w:val="008C1AD1"/>
    <w:rsid w:val="008C1C13"/>
    <w:rsid w:val="008C21A0"/>
    <w:rsid w:val="008C2AE1"/>
    <w:rsid w:val="008C420C"/>
    <w:rsid w:val="008C44B6"/>
    <w:rsid w:val="008C4648"/>
    <w:rsid w:val="008C4EE0"/>
    <w:rsid w:val="008C5711"/>
    <w:rsid w:val="008C60B8"/>
    <w:rsid w:val="008C622A"/>
    <w:rsid w:val="008C6630"/>
    <w:rsid w:val="008C77DC"/>
    <w:rsid w:val="008C7A8C"/>
    <w:rsid w:val="008C7B95"/>
    <w:rsid w:val="008C7CF6"/>
    <w:rsid w:val="008C7F3D"/>
    <w:rsid w:val="008D0A08"/>
    <w:rsid w:val="008D16A9"/>
    <w:rsid w:val="008D16EE"/>
    <w:rsid w:val="008D1855"/>
    <w:rsid w:val="008D19FE"/>
    <w:rsid w:val="008D26D4"/>
    <w:rsid w:val="008D2A23"/>
    <w:rsid w:val="008D330B"/>
    <w:rsid w:val="008D3861"/>
    <w:rsid w:val="008D3FEE"/>
    <w:rsid w:val="008D42CA"/>
    <w:rsid w:val="008D49CC"/>
    <w:rsid w:val="008D4F56"/>
    <w:rsid w:val="008D59C5"/>
    <w:rsid w:val="008D5B40"/>
    <w:rsid w:val="008D5FB7"/>
    <w:rsid w:val="008D67D9"/>
    <w:rsid w:val="008D6D14"/>
    <w:rsid w:val="008D7863"/>
    <w:rsid w:val="008D7F4A"/>
    <w:rsid w:val="008E020B"/>
    <w:rsid w:val="008E2EBF"/>
    <w:rsid w:val="008E3721"/>
    <w:rsid w:val="008E3F0C"/>
    <w:rsid w:val="008E40B8"/>
    <w:rsid w:val="008E41F7"/>
    <w:rsid w:val="008E43C2"/>
    <w:rsid w:val="008E4611"/>
    <w:rsid w:val="008E4A5A"/>
    <w:rsid w:val="008E4B22"/>
    <w:rsid w:val="008E53C2"/>
    <w:rsid w:val="008E56EE"/>
    <w:rsid w:val="008E5AF5"/>
    <w:rsid w:val="008E63AC"/>
    <w:rsid w:val="008E7D4D"/>
    <w:rsid w:val="008F059F"/>
    <w:rsid w:val="008F07E9"/>
    <w:rsid w:val="008F0E07"/>
    <w:rsid w:val="008F16CF"/>
    <w:rsid w:val="008F1B73"/>
    <w:rsid w:val="008F212B"/>
    <w:rsid w:val="008F3933"/>
    <w:rsid w:val="008F3FBD"/>
    <w:rsid w:val="008F557F"/>
    <w:rsid w:val="008F7157"/>
    <w:rsid w:val="008F7788"/>
    <w:rsid w:val="009011B8"/>
    <w:rsid w:val="0090140D"/>
    <w:rsid w:val="009014F6"/>
    <w:rsid w:val="009019FD"/>
    <w:rsid w:val="00901B40"/>
    <w:rsid w:val="00902C07"/>
    <w:rsid w:val="00902D0D"/>
    <w:rsid w:val="00903916"/>
    <w:rsid w:val="00903F7D"/>
    <w:rsid w:val="00905BE9"/>
    <w:rsid w:val="0090693F"/>
    <w:rsid w:val="00907AC1"/>
    <w:rsid w:val="009100FA"/>
    <w:rsid w:val="009107F9"/>
    <w:rsid w:val="00911743"/>
    <w:rsid w:val="00912C1D"/>
    <w:rsid w:val="0091338A"/>
    <w:rsid w:val="009139E8"/>
    <w:rsid w:val="00913A3B"/>
    <w:rsid w:val="009141D3"/>
    <w:rsid w:val="00914D2B"/>
    <w:rsid w:val="00915AC8"/>
    <w:rsid w:val="00915F11"/>
    <w:rsid w:val="00916146"/>
    <w:rsid w:val="00921ACB"/>
    <w:rsid w:val="009230BB"/>
    <w:rsid w:val="0092377D"/>
    <w:rsid w:val="00923CD8"/>
    <w:rsid w:val="00924884"/>
    <w:rsid w:val="00924B8A"/>
    <w:rsid w:val="009260C7"/>
    <w:rsid w:val="0092667A"/>
    <w:rsid w:val="00930865"/>
    <w:rsid w:val="00930D78"/>
    <w:rsid w:val="00931311"/>
    <w:rsid w:val="0093155A"/>
    <w:rsid w:val="00931EC3"/>
    <w:rsid w:val="0093240F"/>
    <w:rsid w:val="009324EC"/>
    <w:rsid w:val="0093252A"/>
    <w:rsid w:val="00932FFD"/>
    <w:rsid w:val="0093719D"/>
    <w:rsid w:val="0093741F"/>
    <w:rsid w:val="00941FF2"/>
    <w:rsid w:val="009423CF"/>
    <w:rsid w:val="0094361B"/>
    <w:rsid w:val="00943C79"/>
    <w:rsid w:val="00945415"/>
    <w:rsid w:val="00945417"/>
    <w:rsid w:val="0094596A"/>
    <w:rsid w:val="00946A57"/>
    <w:rsid w:val="00947106"/>
    <w:rsid w:val="00947AD2"/>
    <w:rsid w:val="0095087F"/>
    <w:rsid w:val="00951255"/>
    <w:rsid w:val="00951590"/>
    <w:rsid w:val="00952779"/>
    <w:rsid w:val="00952DE6"/>
    <w:rsid w:val="0095317C"/>
    <w:rsid w:val="00953627"/>
    <w:rsid w:val="00953C41"/>
    <w:rsid w:val="00953F1A"/>
    <w:rsid w:val="00954026"/>
    <w:rsid w:val="009543EB"/>
    <w:rsid w:val="00955860"/>
    <w:rsid w:val="00955AD0"/>
    <w:rsid w:val="009565E7"/>
    <w:rsid w:val="009567DA"/>
    <w:rsid w:val="00956E02"/>
    <w:rsid w:val="009576B3"/>
    <w:rsid w:val="009576B9"/>
    <w:rsid w:val="00960DDE"/>
    <w:rsid w:val="00961DEB"/>
    <w:rsid w:val="00962578"/>
    <w:rsid w:val="00964B0E"/>
    <w:rsid w:val="00964D5D"/>
    <w:rsid w:val="0096539B"/>
    <w:rsid w:val="00965E57"/>
    <w:rsid w:val="00966122"/>
    <w:rsid w:val="009669CF"/>
    <w:rsid w:val="00967053"/>
    <w:rsid w:val="009670CB"/>
    <w:rsid w:val="00972021"/>
    <w:rsid w:val="0097211A"/>
    <w:rsid w:val="00972971"/>
    <w:rsid w:val="00972E18"/>
    <w:rsid w:val="00972F80"/>
    <w:rsid w:val="00974426"/>
    <w:rsid w:val="0097499F"/>
    <w:rsid w:val="00974A90"/>
    <w:rsid w:val="00974C85"/>
    <w:rsid w:val="00974F9B"/>
    <w:rsid w:val="00975995"/>
    <w:rsid w:val="009772D3"/>
    <w:rsid w:val="00977963"/>
    <w:rsid w:val="00977EF3"/>
    <w:rsid w:val="009802F5"/>
    <w:rsid w:val="00980501"/>
    <w:rsid w:val="009805B8"/>
    <w:rsid w:val="0098130C"/>
    <w:rsid w:val="00981689"/>
    <w:rsid w:val="009816D8"/>
    <w:rsid w:val="00982DBF"/>
    <w:rsid w:val="009831F5"/>
    <w:rsid w:val="00983832"/>
    <w:rsid w:val="00983F56"/>
    <w:rsid w:val="00984102"/>
    <w:rsid w:val="009848E0"/>
    <w:rsid w:val="00984EBE"/>
    <w:rsid w:val="0098643E"/>
    <w:rsid w:val="009864D4"/>
    <w:rsid w:val="009865BB"/>
    <w:rsid w:val="0098750D"/>
    <w:rsid w:val="00990F51"/>
    <w:rsid w:val="00991816"/>
    <w:rsid w:val="00991F04"/>
    <w:rsid w:val="00993485"/>
    <w:rsid w:val="00993BCF"/>
    <w:rsid w:val="009944D1"/>
    <w:rsid w:val="0099619D"/>
    <w:rsid w:val="00996665"/>
    <w:rsid w:val="00996BEE"/>
    <w:rsid w:val="009A0503"/>
    <w:rsid w:val="009A07D3"/>
    <w:rsid w:val="009A194D"/>
    <w:rsid w:val="009A218C"/>
    <w:rsid w:val="009A28D6"/>
    <w:rsid w:val="009A2F5A"/>
    <w:rsid w:val="009A3434"/>
    <w:rsid w:val="009A3A7C"/>
    <w:rsid w:val="009A3D6C"/>
    <w:rsid w:val="009A6706"/>
    <w:rsid w:val="009A725A"/>
    <w:rsid w:val="009A780F"/>
    <w:rsid w:val="009A7A54"/>
    <w:rsid w:val="009B00C5"/>
    <w:rsid w:val="009B19BF"/>
    <w:rsid w:val="009B1A61"/>
    <w:rsid w:val="009B2778"/>
    <w:rsid w:val="009B2FBD"/>
    <w:rsid w:val="009B34D4"/>
    <w:rsid w:val="009B3F86"/>
    <w:rsid w:val="009B42DC"/>
    <w:rsid w:val="009B4C2C"/>
    <w:rsid w:val="009B4FCE"/>
    <w:rsid w:val="009B50A1"/>
    <w:rsid w:val="009B50A5"/>
    <w:rsid w:val="009B55B5"/>
    <w:rsid w:val="009B6373"/>
    <w:rsid w:val="009B6B35"/>
    <w:rsid w:val="009B763A"/>
    <w:rsid w:val="009B7AB9"/>
    <w:rsid w:val="009B7F45"/>
    <w:rsid w:val="009C0C5D"/>
    <w:rsid w:val="009C1FE4"/>
    <w:rsid w:val="009C2590"/>
    <w:rsid w:val="009C2CFB"/>
    <w:rsid w:val="009C32A1"/>
    <w:rsid w:val="009C4224"/>
    <w:rsid w:val="009C4577"/>
    <w:rsid w:val="009C4817"/>
    <w:rsid w:val="009C4EF7"/>
    <w:rsid w:val="009C63FA"/>
    <w:rsid w:val="009C71A2"/>
    <w:rsid w:val="009D0BAA"/>
    <w:rsid w:val="009D112B"/>
    <w:rsid w:val="009D1130"/>
    <w:rsid w:val="009D1A74"/>
    <w:rsid w:val="009D20C4"/>
    <w:rsid w:val="009D22CC"/>
    <w:rsid w:val="009D2971"/>
    <w:rsid w:val="009D2F09"/>
    <w:rsid w:val="009D304D"/>
    <w:rsid w:val="009D310A"/>
    <w:rsid w:val="009D3409"/>
    <w:rsid w:val="009D3AA2"/>
    <w:rsid w:val="009D3E68"/>
    <w:rsid w:val="009D46BE"/>
    <w:rsid w:val="009D4DB5"/>
    <w:rsid w:val="009D4E64"/>
    <w:rsid w:val="009D54AE"/>
    <w:rsid w:val="009D5CB1"/>
    <w:rsid w:val="009D6378"/>
    <w:rsid w:val="009D694A"/>
    <w:rsid w:val="009D700A"/>
    <w:rsid w:val="009D762D"/>
    <w:rsid w:val="009E0381"/>
    <w:rsid w:val="009E0877"/>
    <w:rsid w:val="009E1308"/>
    <w:rsid w:val="009E1CA8"/>
    <w:rsid w:val="009E1E9C"/>
    <w:rsid w:val="009E1F9A"/>
    <w:rsid w:val="009E32AA"/>
    <w:rsid w:val="009E3593"/>
    <w:rsid w:val="009E4037"/>
    <w:rsid w:val="009E449B"/>
    <w:rsid w:val="009E4616"/>
    <w:rsid w:val="009E478F"/>
    <w:rsid w:val="009E4890"/>
    <w:rsid w:val="009E4FAB"/>
    <w:rsid w:val="009E56B5"/>
    <w:rsid w:val="009E5CC0"/>
    <w:rsid w:val="009E5D78"/>
    <w:rsid w:val="009E5E1D"/>
    <w:rsid w:val="009E6923"/>
    <w:rsid w:val="009E78CA"/>
    <w:rsid w:val="009F0187"/>
    <w:rsid w:val="009F0EFD"/>
    <w:rsid w:val="009F1993"/>
    <w:rsid w:val="009F1E53"/>
    <w:rsid w:val="009F24D3"/>
    <w:rsid w:val="009F2A36"/>
    <w:rsid w:val="009F2B81"/>
    <w:rsid w:val="009F3860"/>
    <w:rsid w:val="009F4927"/>
    <w:rsid w:val="009F53F3"/>
    <w:rsid w:val="009F5D2D"/>
    <w:rsid w:val="009F6514"/>
    <w:rsid w:val="009F7202"/>
    <w:rsid w:val="009F7C6A"/>
    <w:rsid w:val="009F7E23"/>
    <w:rsid w:val="00A000BE"/>
    <w:rsid w:val="00A014A9"/>
    <w:rsid w:val="00A015BF"/>
    <w:rsid w:val="00A015F4"/>
    <w:rsid w:val="00A01B2C"/>
    <w:rsid w:val="00A02096"/>
    <w:rsid w:val="00A02BFB"/>
    <w:rsid w:val="00A03B35"/>
    <w:rsid w:val="00A040D1"/>
    <w:rsid w:val="00A04443"/>
    <w:rsid w:val="00A044B0"/>
    <w:rsid w:val="00A04AC2"/>
    <w:rsid w:val="00A04C2D"/>
    <w:rsid w:val="00A05C6B"/>
    <w:rsid w:val="00A0602C"/>
    <w:rsid w:val="00A07B6D"/>
    <w:rsid w:val="00A101B7"/>
    <w:rsid w:val="00A1130F"/>
    <w:rsid w:val="00A1152B"/>
    <w:rsid w:val="00A11BF1"/>
    <w:rsid w:val="00A122A6"/>
    <w:rsid w:val="00A1261D"/>
    <w:rsid w:val="00A1514B"/>
    <w:rsid w:val="00A155EA"/>
    <w:rsid w:val="00A1630E"/>
    <w:rsid w:val="00A16AC9"/>
    <w:rsid w:val="00A2014D"/>
    <w:rsid w:val="00A203B3"/>
    <w:rsid w:val="00A206E2"/>
    <w:rsid w:val="00A21AB2"/>
    <w:rsid w:val="00A222CC"/>
    <w:rsid w:val="00A22D31"/>
    <w:rsid w:val="00A235D9"/>
    <w:rsid w:val="00A237FC"/>
    <w:rsid w:val="00A238E5"/>
    <w:rsid w:val="00A24355"/>
    <w:rsid w:val="00A24528"/>
    <w:rsid w:val="00A24845"/>
    <w:rsid w:val="00A24FC5"/>
    <w:rsid w:val="00A25ADC"/>
    <w:rsid w:val="00A270AC"/>
    <w:rsid w:val="00A3062E"/>
    <w:rsid w:val="00A31AF0"/>
    <w:rsid w:val="00A33D1D"/>
    <w:rsid w:val="00A34078"/>
    <w:rsid w:val="00A35B67"/>
    <w:rsid w:val="00A3699B"/>
    <w:rsid w:val="00A37C79"/>
    <w:rsid w:val="00A40186"/>
    <w:rsid w:val="00A42765"/>
    <w:rsid w:val="00A427BB"/>
    <w:rsid w:val="00A42F76"/>
    <w:rsid w:val="00A43588"/>
    <w:rsid w:val="00A436C1"/>
    <w:rsid w:val="00A44108"/>
    <w:rsid w:val="00A4469A"/>
    <w:rsid w:val="00A4516C"/>
    <w:rsid w:val="00A45373"/>
    <w:rsid w:val="00A45693"/>
    <w:rsid w:val="00A45CF5"/>
    <w:rsid w:val="00A4608E"/>
    <w:rsid w:val="00A46898"/>
    <w:rsid w:val="00A46B81"/>
    <w:rsid w:val="00A46FB7"/>
    <w:rsid w:val="00A513E1"/>
    <w:rsid w:val="00A51EFA"/>
    <w:rsid w:val="00A52287"/>
    <w:rsid w:val="00A526A7"/>
    <w:rsid w:val="00A52C3C"/>
    <w:rsid w:val="00A5302B"/>
    <w:rsid w:val="00A537FE"/>
    <w:rsid w:val="00A53A0F"/>
    <w:rsid w:val="00A53AC7"/>
    <w:rsid w:val="00A5435D"/>
    <w:rsid w:val="00A557B7"/>
    <w:rsid w:val="00A55F71"/>
    <w:rsid w:val="00A56077"/>
    <w:rsid w:val="00A56503"/>
    <w:rsid w:val="00A56B95"/>
    <w:rsid w:val="00A56BFE"/>
    <w:rsid w:val="00A57271"/>
    <w:rsid w:val="00A60EE0"/>
    <w:rsid w:val="00A61198"/>
    <w:rsid w:val="00A61462"/>
    <w:rsid w:val="00A622BF"/>
    <w:rsid w:val="00A6354A"/>
    <w:rsid w:val="00A63B9E"/>
    <w:rsid w:val="00A640F3"/>
    <w:rsid w:val="00A651D9"/>
    <w:rsid w:val="00A65604"/>
    <w:rsid w:val="00A65F03"/>
    <w:rsid w:val="00A660ED"/>
    <w:rsid w:val="00A70AF7"/>
    <w:rsid w:val="00A70BDE"/>
    <w:rsid w:val="00A712C5"/>
    <w:rsid w:val="00A71E5C"/>
    <w:rsid w:val="00A71E9C"/>
    <w:rsid w:val="00A72454"/>
    <w:rsid w:val="00A729F2"/>
    <w:rsid w:val="00A72EE6"/>
    <w:rsid w:val="00A73B91"/>
    <w:rsid w:val="00A73C60"/>
    <w:rsid w:val="00A73D02"/>
    <w:rsid w:val="00A73DC7"/>
    <w:rsid w:val="00A73DEB"/>
    <w:rsid w:val="00A747F9"/>
    <w:rsid w:val="00A7499F"/>
    <w:rsid w:val="00A749FF"/>
    <w:rsid w:val="00A7543F"/>
    <w:rsid w:val="00A76520"/>
    <w:rsid w:val="00A76714"/>
    <w:rsid w:val="00A76E21"/>
    <w:rsid w:val="00A77750"/>
    <w:rsid w:val="00A80207"/>
    <w:rsid w:val="00A80840"/>
    <w:rsid w:val="00A810C5"/>
    <w:rsid w:val="00A816D7"/>
    <w:rsid w:val="00A8373D"/>
    <w:rsid w:val="00A83784"/>
    <w:rsid w:val="00A84057"/>
    <w:rsid w:val="00A856F8"/>
    <w:rsid w:val="00A857D4"/>
    <w:rsid w:val="00A85A29"/>
    <w:rsid w:val="00A86539"/>
    <w:rsid w:val="00A869F1"/>
    <w:rsid w:val="00A86EAB"/>
    <w:rsid w:val="00A876B4"/>
    <w:rsid w:val="00A8783E"/>
    <w:rsid w:val="00A87D5E"/>
    <w:rsid w:val="00A90820"/>
    <w:rsid w:val="00A91063"/>
    <w:rsid w:val="00A91241"/>
    <w:rsid w:val="00A92445"/>
    <w:rsid w:val="00A92BA7"/>
    <w:rsid w:val="00A94285"/>
    <w:rsid w:val="00A951E3"/>
    <w:rsid w:val="00A9565C"/>
    <w:rsid w:val="00A95B60"/>
    <w:rsid w:val="00A95DCB"/>
    <w:rsid w:val="00A96562"/>
    <w:rsid w:val="00A96BD8"/>
    <w:rsid w:val="00A971CF"/>
    <w:rsid w:val="00A97A11"/>
    <w:rsid w:val="00AA0497"/>
    <w:rsid w:val="00AA0502"/>
    <w:rsid w:val="00AA1F54"/>
    <w:rsid w:val="00AA285C"/>
    <w:rsid w:val="00AA34F4"/>
    <w:rsid w:val="00AA3C16"/>
    <w:rsid w:val="00AA43CC"/>
    <w:rsid w:val="00AA4713"/>
    <w:rsid w:val="00AA60FB"/>
    <w:rsid w:val="00AB030D"/>
    <w:rsid w:val="00AB088C"/>
    <w:rsid w:val="00AB088E"/>
    <w:rsid w:val="00AB153C"/>
    <w:rsid w:val="00AB1D78"/>
    <w:rsid w:val="00AB22B3"/>
    <w:rsid w:val="00AB2400"/>
    <w:rsid w:val="00AB2B7D"/>
    <w:rsid w:val="00AB3226"/>
    <w:rsid w:val="00AB4A4C"/>
    <w:rsid w:val="00AB4B86"/>
    <w:rsid w:val="00AB5A70"/>
    <w:rsid w:val="00AB5CA9"/>
    <w:rsid w:val="00AB6D8D"/>
    <w:rsid w:val="00AB72B7"/>
    <w:rsid w:val="00AB7BCE"/>
    <w:rsid w:val="00AC045A"/>
    <w:rsid w:val="00AC0691"/>
    <w:rsid w:val="00AC0794"/>
    <w:rsid w:val="00AC1173"/>
    <w:rsid w:val="00AC1DF0"/>
    <w:rsid w:val="00AC228E"/>
    <w:rsid w:val="00AC3153"/>
    <w:rsid w:val="00AC34B5"/>
    <w:rsid w:val="00AC458B"/>
    <w:rsid w:val="00AC5398"/>
    <w:rsid w:val="00AC5559"/>
    <w:rsid w:val="00AC60D3"/>
    <w:rsid w:val="00AC6C67"/>
    <w:rsid w:val="00AC6FEA"/>
    <w:rsid w:val="00AC7DC3"/>
    <w:rsid w:val="00AD0CF6"/>
    <w:rsid w:val="00AD1186"/>
    <w:rsid w:val="00AD33F3"/>
    <w:rsid w:val="00AD3593"/>
    <w:rsid w:val="00AD4101"/>
    <w:rsid w:val="00AD45EC"/>
    <w:rsid w:val="00AD4EE1"/>
    <w:rsid w:val="00AD5820"/>
    <w:rsid w:val="00AD6F6C"/>
    <w:rsid w:val="00AD703E"/>
    <w:rsid w:val="00AD75D2"/>
    <w:rsid w:val="00AD77A4"/>
    <w:rsid w:val="00AD783F"/>
    <w:rsid w:val="00AE1A71"/>
    <w:rsid w:val="00AE1ECD"/>
    <w:rsid w:val="00AE2D13"/>
    <w:rsid w:val="00AE4761"/>
    <w:rsid w:val="00AE4DF5"/>
    <w:rsid w:val="00AE539D"/>
    <w:rsid w:val="00AE54AC"/>
    <w:rsid w:val="00AE6004"/>
    <w:rsid w:val="00AE6410"/>
    <w:rsid w:val="00AE70E5"/>
    <w:rsid w:val="00AE7234"/>
    <w:rsid w:val="00AE7927"/>
    <w:rsid w:val="00AE7A05"/>
    <w:rsid w:val="00AE7C5D"/>
    <w:rsid w:val="00AF056B"/>
    <w:rsid w:val="00AF1128"/>
    <w:rsid w:val="00AF12EB"/>
    <w:rsid w:val="00AF1900"/>
    <w:rsid w:val="00AF4BE9"/>
    <w:rsid w:val="00AF4E0D"/>
    <w:rsid w:val="00AF5163"/>
    <w:rsid w:val="00AF5BCC"/>
    <w:rsid w:val="00AF6860"/>
    <w:rsid w:val="00AF714C"/>
    <w:rsid w:val="00AF7449"/>
    <w:rsid w:val="00AF7FCD"/>
    <w:rsid w:val="00B00DB7"/>
    <w:rsid w:val="00B00FCF"/>
    <w:rsid w:val="00B01AA4"/>
    <w:rsid w:val="00B01BA4"/>
    <w:rsid w:val="00B04915"/>
    <w:rsid w:val="00B058C7"/>
    <w:rsid w:val="00B0671C"/>
    <w:rsid w:val="00B07684"/>
    <w:rsid w:val="00B07884"/>
    <w:rsid w:val="00B10BE4"/>
    <w:rsid w:val="00B11062"/>
    <w:rsid w:val="00B11149"/>
    <w:rsid w:val="00B11840"/>
    <w:rsid w:val="00B11F5E"/>
    <w:rsid w:val="00B125B0"/>
    <w:rsid w:val="00B12945"/>
    <w:rsid w:val="00B131F9"/>
    <w:rsid w:val="00B13799"/>
    <w:rsid w:val="00B1519A"/>
    <w:rsid w:val="00B153D4"/>
    <w:rsid w:val="00B1549E"/>
    <w:rsid w:val="00B155EC"/>
    <w:rsid w:val="00B15621"/>
    <w:rsid w:val="00B156D0"/>
    <w:rsid w:val="00B16D7D"/>
    <w:rsid w:val="00B17348"/>
    <w:rsid w:val="00B177C1"/>
    <w:rsid w:val="00B201EB"/>
    <w:rsid w:val="00B203C2"/>
    <w:rsid w:val="00B211D0"/>
    <w:rsid w:val="00B2168E"/>
    <w:rsid w:val="00B22574"/>
    <w:rsid w:val="00B243F0"/>
    <w:rsid w:val="00B24ABF"/>
    <w:rsid w:val="00B2765F"/>
    <w:rsid w:val="00B30592"/>
    <w:rsid w:val="00B3097F"/>
    <w:rsid w:val="00B30B45"/>
    <w:rsid w:val="00B310D5"/>
    <w:rsid w:val="00B31460"/>
    <w:rsid w:val="00B3174B"/>
    <w:rsid w:val="00B32007"/>
    <w:rsid w:val="00B3224D"/>
    <w:rsid w:val="00B32A8B"/>
    <w:rsid w:val="00B32D06"/>
    <w:rsid w:val="00B33018"/>
    <w:rsid w:val="00B3380C"/>
    <w:rsid w:val="00B341D2"/>
    <w:rsid w:val="00B34B25"/>
    <w:rsid w:val="00B34EFB"/>
    <w:rsid w:val="00B353C6"/>
    <w:rsid w:val="00B35466"/>
    <w:rsid w:val="00B354B5"/>
    <w:rsid w:val="00B357EC"/>
    <w:rsid w:val="00B36CB0"/>
    <w:rsid w:val="00B36E8A"/>
    <w:rsid w:val="00B36F48"/>
    <w:rsid w:val="00B372A2"/>
    <w:rsid w:val="00B37545"/>
    <w:rsid w:val="00B37EA8"/>
    <w:rsid w:val="00B410C5"/>
    <w:rsid w:val="00B411A7"/>
    <w:rsid w:val="00B411E8"/>
    <w:rsid w:val="00B4313E"/>
    <w:rsid w:val="00B431A6"/>
    <w:rsid w:val="00B4371A"/>
    <w:rsid w:val="00B43C0A"/>
    <w:rsid w:val="00B44330"/>
    <w:rsid w:val="00B446C5"/>
    <w:rsid w:val="00B44870"/>
    <w:rsid w:val="00B45A41"/>
    <w:rsid w:val="00B46853"/>
    <w:rsid w:val="00B47021"/>
    <w:rsid w:val="00B47C5A"/>
    <w:rsid w:val="00B50D7C"/>
    <w:rsid w:val="00B50E3F"/>
    <w:rsid w:val="00B515DC"/>
    <w:rsid w:val="00B51844"/>
    <w:rsid w:val="00B5187A"/>
    <w:rsid w:val="00B51C4F"/>
    <w:rsid w:val="00B51DE8"/>
    <w:rsid w:val="00B51F6F"/>
    <w:rsid w:val="00B53AE5"/>
    <w:rsid w:val="00B5476D"/>
    <w:rsid w:val="00B54943"/>
    <w:rsid w:val="00B55654"/>
    <w:rsid w:val="00B55783"/>
    <w:rsid w:val="00B56021"/>
    <w:rsid w:val="00B56AE5"/>
    <w:rsid w:val="00B6076E"/>
    <w:rsid w:val="00B610F0"/>
    <w:rsid w:val="00B61943"/>
    <w:rsid w:val="00B6308E"/>
    <w:rsid w:val="00B63161"/>
    <w:rsid w:val="00B64371"/>
    <w:rsid w:val="00B6441E"/>
    <w:rsid w:val="00B64478"/>
    <w:rsid w:val="00B64F88"/>
    <w:rsid w:val="00B66A61"/>
    <w:rsid w:val="00B66CC5"/>
    <w:rsid w:val="00B67B50"/>
    <w:rsid w:val="00B70F67"/>
    <w:rsid w:val="00B710B0"/>
    <w:rsid w:val="00B71B7D"/>
    <w:rsid w:val="00B724FF"/>
    <w:rsid w:val="00B72815"/>
    <w:rsid w:val="00B72B95"/>
    <w:rsid w:val="00B73111"/>
    <w:rsid w:val="00B7316A"/>
    <w:rsid w:val="00B731F9"/>
    <w:rsid w:val="00B73581"/>
    <w:rsid w:val="00B73675"/>
    <w:rsid w:val="00B74F37"/>
    <w:rsid w:val="00B7507D"/>
    <w:rsid w:val="00B75644"/>
    <w:rsid w:val="00B76399"/>
    <w:rsid w:val="00B7679B"/>
    <w:rsid w:val="00B76E69"/>
    <w:rsid w:val="00B76E86"/>
    <w:rsid w:val="00B7702F"/>
    <w:rsid w:val="00B77828"/>
    <w:rsid w:val="00B80665"/>
    <w:rsid w:val="00B81378"/>
    <w:rsid w:val="00B81E85"/>
    <w:rsid w:val="00B825A0"/>
    <w:rsid w:val="00B82B05"/>
    <w:rsid w:val="00B82B1C"/>
    <w:rsid w:val="00B83103"/>
    <w:rsid w:val="00B834A3"/>
    <w:rsid w:val="00B835AD"/>
    <w:rsid w:val="00B83F60"/>
    <w:rsid w:val="00B84338"/>
    <w:rsid w:val="00B84738"/>
    <w:rsid w:val="00B84EF2"/>
    <w:rsid w:val="00B85217"/>
    <w:rsid w:val="00B86D7E"/>
    <w:rsid w:val="00B87848"/>
    <w:rsid w:val="00B9043B"/>
    <w:rsid w:val="00B904F5"/>
    <w:rsid w:val="00B90C0A"/>
    <w:rsid w:val="00B9138C"/>
    <w:rsid w:val="00B9178A"/>
    <w:rsid w:val="00B92054"/>
    <w:rsid w:val="00B924A3"/>
    <w:rsid w:val="00B92C91"/>
    <w:rsid w:val="00B931BB"/>
    <w:rsid w:val="00B9345F"/>
    <w:rsid w:val="00B93EF9"/>
    <w:rsid w:val="00B94BE8"/>
    <w:rsid w:val="00B94C31"/>
    <w:rsid w:val="00B95B7A"/>
    <w:rsid w:val="00B964A6"/>
    <w:rsid w:val="00B97D09"/>
    <w:rsid w:val="00BA0B5D"/>
    <w:rsid w:val="00BA1F31"/>
    <w:rsid w:val="00BA1F40"/>
    <w:rsid w:val="00BA2998"/>
    <w:rsid w:val="00BA3C55"/>
    <w:rsid w:val="00BA3D57"/>
    <w:rsid w:val="00BA3E51"/>
    <w:rsid w:val="00BA59BF"/>
    <w:rsid w:val="00BA6EB7"/>
    <w:rsid w:val="00BA70E3"/>
    <w:rsid w:val="00BA72F6"/>
    <w:rsid w:val="00BA7633"/>
    <w:rsid w:val="00BA76DE"/>
    <w:rsid w:val="00BA7A22"/>
    <w:rsid w:val="00BB00D1"/>
    <w:rsid w:val="00BB0815"/>
    <w:rsid w:val="00BB1C8F"/>
    <w:rsid w:val="00BB23AA"/>
    <w:rsid w:val="00BB4D4D"/>
    <w:rsid w:val="00BB5B20"/>
    <w:rsid w:val="00BB6246"/>
    <w:rsid w:val="00BB6BFA"/>
    <w:rsid w:val="00BB7433"/>
    <w:rsid w:val="00BB7BE2"/>
    <w:rsid w:val="00BB7C06"/>
    <w:rsid w:val="00BB7C7C"/>
    <w:rsid w:val="00BC0131"/>
    <w:rsid w:val="00BC0F7E"/>
    <w:rsid w:val="00BC1D25"/>
    <w:rsid w:val="00BC28BC"/>
    <w:rsid w:val="00BC2D18"/>
    <w:rsid w:val="00BC3E8E"/>
    <w:rsid w:val="00BC4286"/>
    <w:rsid w:val="00BC4342"/>
    <w:rsid w:val="00BC507D"/>
    <w:rsid w:val="00BC532F"/>
    <w:rsid w:val="00BC610B"/>
    <w:rsid w:val="00BC611D"/>
    <w:rsid w:val="00BC648B"/>
    <w:rsid w:val="00BC7D8B"/>
    <w:rsid w:val="00BD0297"/>
    <w:rsid w:val="00BD0B1E"/>
    <w:rsid w:val="00BD0FBA"/>
    <w:rsid w:val="00BD13E7"/>
    <w:rsid w:val="00BD2190"/>
    <w:rsid w:val="00BD2C9F"/>
    <w:rsid w:val="00BD3324"/>
    <w:rsid w:val="00BD4190"/>
    <w:rsid w:val="00BD48BE"/>
    <w:rsid w:val="00BD5067"/>
    <w:rsid w:val="00BD68AF"/>
    <w:rsid w:val="00BD6C2D"/>
    <w:rsid w:val="00BD6ED1"/>
    <w:rsid w:val="00BD7EBF"/>
    <w:rsid w:val="00BE0C4B"/>
    <w:rsid w:val="00BE1251"/>
    <w:rsid w:val="00BE1698"/>
    <w:rsid w:val="00BE2021"/>
    <w:rsid w:val="00BE25C6"/>
    <w:rsid w:val="00BE2DEC"/>
    <w:rsid w:val="00BE36E3"/>
    <w:rsid w:val="00BE3BA5"/>
    <w:rsid w:val="00BE415C"/>
    <w:rsid w:val="00BE56A1"/>
    <w:rsid w:val="00BE5A74"/>
    <w:rsid w:val="00BE5E3E"/>
    <w:rsid w:val="00BE5FF8"/>
    <w:rsid w:val="00BE6CBB"/>
    <w:rsid w:val="00BE7C6E"/>
    <w:rsid w:val="00BF00C0"/>
    <w:rsid w:val="00BF1861"/>
    <w:rsid w:val="00BF24B1"/>
    <w:rsid w:val="00BF2BF6"/>
    <w:rsid w:val="00BF3003"/>
    <w:rsid w:val="00BF31A7"/>
    <w:rsid w:val="00BF339E"/>
    <w:rsid w:val="00BF626F"/>
    <w:rsid w:val="00BF629A"/>
    <w:rsid w:val="00BF683D"/>
    <w:rsid w:val="00BF6C54"/>
    <w:rsid w:val="00C00436"/>
    <w:rsid w:val="00C01A63"/>
    <w:rsid w:val="00C0255D"/>
    <w:rsid w:val="00C02F47"/>
    <w:rsid w:val="00C034B3"/>
    <w:rsid w:val="00C038AC"/>
    <w:rsid w:val="00C043F1"/>
    <w:rsid w:val="00C044A1"/>
    <w:rsid w:val="00C0462B"/>
    <w:rsid w:val="00C04E37"/>
    <w:rsid w:val="00C06EDF"/>
    <w:rsid w:val="00C070D3"/>
    <w:rsid w:val="00C07BB4"/>
    <w:rsid w:val="00C10199"/>
    <w:rsid w:val="00C1068C"/>
    <w:rsid w:val="00C1081F"/>
    <w:rsid w:val="00C1139A"/>
    <w:rsid w:val="00C11F24"/>
    <w:rsid w:val="00C11F3A"/>
    <w:rsid w:val="00C12296"/>
    <w:rsid w:val="00C12CEF"/>
    <w:rsid w:val="00C12E4C"/>
    <w:rsid w:val="00C148C4"/>
    <w:rsid w:val="00C16819"/>
    <w:rsid w:val="00C16C37"/>
    <w:rsid w:val="00C17006"/>
    <w:rsid w:val="00C172E5"/>
    <w:rsid w:val="00C1746C"/>
    <w:rsid w:val="00C20909"/>
    <w:rsid w:val="00C20B47"/>
    <w:rsid w:val="00C20E54"/>
    <w:rsid w:val="00C20F4E"/>
    <w:rsid w:val="00C212DD"/>
    <w:rsid w:val="00C21602"/>
    <w:rsid w:val="00C21976"/>
    <w:rsid w:val="00C223E5"/>
    <w:rsid w:val="00C235BE"/>
    <w:rsid w:val="00C237E8"/>
    <w:rsid w:val="00C23949"/>
    <w:rsid w:val="00C2574C"/>
    <w:rsid w:val="00C2623C"/>
    <w:rsid w:val="00C26C93"/>
    <w:rsid w:val="00C27B08"/>
    <w:rsid w:val="00C307B8"/>
    <w:rsid w:val="00C30AF6"/>
    <w:rsid w:val="00C30DE2"/>
    <w:rsid w:val="00C3392C"/>
    <w:rsid w:val="00C33F7F"/>
    <w:rsid w:val="00C342EC"/>
    <w:rsid w:val="00C34EA7"/>
    <w:rsid w:val="00C35072"/>
    <w:rsid w:val="00C35E1A"/>
    <w:rsid w:val="00C361BC"/>
    <w:rsid w:val="00C36D64"/>
    <w:rsid w:val="00C36F2E"/>
    <w:rsid w:val="00C374AF"/>
    <w:rsid w:val="00C37513"/>
    <w:rsid w:val="00C404EE"/>
    <w:rsid w:val="00C407FC"/>
    <w:rsid w:val="00C40B9F"/>
    <w:rsid w:val="00C41459"/>
    <w:rsid w:val="00C41674"/>
    <w:rsid w:val="00C41C1C"/>
    <w:rsid w:val="00C42C86"/>
    <w:rsid w:val="00C42E71"/>
    <w:rsid w:val="00C42EBB"/>
    <w:rsid w:val="00C42F74"/>
    <w:rsid w:val="00C43AA3"/>
    <w:rsid w:val="00C44AAA"/>
    <w:rsid w:val="00C44E60"/>
    <w:rsid w:val="00C45D10"/>
    <w:rsid w:val="00C45D3A"/>
    <w:rsid w:val="00C46324"/>
    <w:rsid w:val="00C4739C"/>
    <w:rsid w:val="00C47CFC"/>
    <w:rsid w:val="00C50450"/>
    <w:rsid w:val="00C50A9B"/>
    <w:rsid w:val="00C51033"/>
    <w:rsid w:val="00C51441"/>
    <w:rsid w:val="00C5195E"/>
    <w:rsid w:val="00C51E68"/>
    <w:rsid w:val="00C523E3"/>
    <w:rsid w:val="00C52423"/>
    <w:rsid w:val="00C52AD5"/>
    <w:rsid w:val="00C53A4C"/>
    <w:rsid w:val="00C554E2"/>
    <w:rsid w:val="00C5585A"/>
    <w:rsid w:val="00C570A4"/>
    <w:rsid w:val="00C576C5"/>
    <w:rsid w:val="00C57989"/>
    <w:rsid w:val="00C6089D"/>
    <w:rsid w:val="00C61EDA"/>
    <w:rsid w:val="00C62BF6"/>
    <w:rsid w:val="00C630AF"/>
    <w:rsid w:val="00C643D7"/>
    <w:rsid w:val="00C64D3F"/>
    <w:rsid w:val="00C65856"/>
    <w:rsid w:val="00C66182"/>
    <w:rsid w:val="00C66543"/>
    <w:rsid w:val="00C665FA"/>
    <w:rsid w:val="00C670FF"/>
    <w:rsid w:val="00C70E41"/>
    <w:rsid w:val="00C72A55"/>
    <w:rsid w:val="00C73E15"/>
    <w:rsid w:val="00C73FD7"/>
    <w:rsid w:val="00C75804"/>
    <w:rsid w:val="00C75A14"/>
    <w:rsid w:val="00C76279"/>
    <w:rsid w:val="00C767D0"/>
    <w:rsid w:val="00C76CFA"/>
    <w:rsid w:val="00C76E01"/>
    <w:rsid w:val="00C77A19"/>
    <w:rsid w:val="00C77A67"/>
    <w:rsid w:val="00C8133B"/>
    <w:rsid w:val="00C816FA"/>
    <w:rsid w:val="00C817BF"/>
    <w:rsid w:val="00C82014"/>
    <w:rsid w:val="00C82159"/>
    <w:rsid w:val="00C82588"/>
    <w:rsid w:val="00C83175"/>
    <w:rsid w:val="00C843E7"/>
    <w:rsid w:val="00C84D5A"/>
    <w:rsid w:val="00C85953"/>
    <w:rsid w:val="00C871C4"/>
    <w:rsid w:val="00C9053B"/>
    <w:rsid w:val="00C91565"/>
    <w:rsid w:val="00C91C71"/>
    <w:rsid w:val="00C9294A"/>
    <w:rsid w:val="00C92CB5"/>
    <w:rsid w:val="00C930B6"/>
    <w:rsid w:val="00C94291"/>
    <w:rsid w:val="00C94B8A"/>
    <w:rsid w:val="00C955D4"/>
    <w:rsid w:val="00C9586F"/>
    <w:rsid w:val="00C95928"/>
    <w:rsid w:val="00C96271"/>
    <w:rsid w:val="00C964A4"/>
    <w:rsid w:val="00CA1AC4"/>
    <w:rsid w:val="00CA1E54"/>
    <w:rsid w:val="00CA3191"/>
    <w:rsid w:val="00CA368F"/>
    <w:rsid w:val="00CA3789"/>
    <w:rsid w:val="00CA396A"/>
    <w:rsid w:val="00CA3993"/>
    <w:rsid w:val="00CA431D"/>
    <w:rsid w:val="00CA44B6"/>
    <w:rsid w:val="00CA48C5"/>
    <w:rsid w:val="00CA56BC"/>
    <w:rsid w:val="00CA5E60"/>
    <w:rsid w:val="00CA6D93"/>
    <w:rsid w:val="00CA755B"/>
    <w:rsid w:val="00CA7EDB"/>
    <w:rsid w:val="00CB0370"/>
    <w:rsid w:val="00CB0FD4"/>
    <w:rsid w:val="00CB134D"/>
    <w:rsid w:val="00CB1A61"/>
    <w:rsid w:val="00CB2F00"/>
    <w:rsid w:val="00CB2F1C"/>
    <w:rsid w:val="00CB3C01"/>
    <w:rsid w:val="00CB4300"/>
    <w:rsid w:val="00CB4823"/>
    <w:rsid w:val="00CB4C6B"/>
    <w:rsid w:val="00CB69D8"/>
    <w:rsid w:val="00CB6CC0"/>
    <w:rsid w:val="00CC053C"/>
    <w:rsid w:val="00CC1905"/>
    <w:rsid w:val="00CC3CF3"/>
    <w:rsid w:val="00CC40E3"/>
    <w:rsid w:val="00CC4BD6"/>
    <w:rsid w:val="00CC4E8D"/>
    <w:rsid w:val="00CC56C3"/>
    <w:rsid w:val="00CC5F8C"/>
    <w:rsid w:val="00CC6783"/>
    <w:rsid w:val="00CC6908"/>
    <w:rsid w:val="00CC6AAD"/>
    <w:rsid w:val="00CC72D1"/>
    <w:rsid w:val="00CC7DB2"/>
    <w:rsid w:val="00CC7FBE"/>
    <w:rsid w:val="00CD045F"/>
    <w:rsid w:val="00CD0CDE"/>
    <w:rsid w:val="00CD0F23"/>
    <w:rsid w:val="00CD19D9"/>
    <w:rsid w:val="00CD1B54"/>
    <w:rsid w:val="00CD263D"/>
    <w:rsid w:val="00CD4FD5"/>
    <w:rsid w:val="00CD5A6F"/>
    <w:rsid w:val="00CD5B10"/>
    <w:rsid w:val="00CD7E41"/>
    <w:rsid w:val="00CE0448"/>
    <w:rsid w:val="00CE12C6"/>
    <w:rsid w:val="00CE12CB"/>
    <w:rsid w:val="00CE132B"/>
    <w:rsid w:val="00CE13F1"/>
    <w:rsid w:val="00CE1736"/>
    <w:rsid w:val="00CE3365"/>
    <w:rsid w:val="00CE33EA"/>
    <w:rsid w:val="00CE3485"/>
    <w:rsid w:val="00CE3B88"/>
    <w:rsid w:val="00CE4CD1"/>
    <w:rsid w:val="00CE50A4"/>
    <w:rsid w:val="00CE5E89"/>
    <w:rsid w:val="00CE5EA3"/>
    <w:rsid w:val="00CE669F"/>
    <w:rsid w:val="00CE670E"/>
    <w:rsid w:val="00CE6F9C"/>
    <w:rsid w:val="00CE7CF2"/>
    <w:rsid w:val="00CE7E91"/>
    <w:rsid w:val="00CF0099"/>
    <w:rsid w:val="00CF0380"/>
    <w:rsid w:val="00CF0B77"/>
    <w:rsid w:val="00CF1B84"/>
    <w:rsid w:val="00CF1D37"/>
    <w:rsid w:val="00CF3D3F"/>
    <w:rsid w:val="00CF466C"/>
    <w:rsid w:val="00CF4E5D"/>
    <w:rsid w:val="00CF547F"/>
    <w:rsid w:val="00CF6778"/>
    <w:rsid w:val="00CF6F5B"/>
    <w:rsid w:val="00CF7664"/>
    <w:rsid w:val="00D012F1"/>
    <w:rsid w:val="00D01E76"/>
    <w:rsid w:val="00D0344C"/>
    <w:rsid w:val="00D07262"/>
    <w:rsid w:val="00D07C2E"/>
    <w:rsid w:val="00D07EB4"/>
    <w:rsid w:val="00D103CA"/>
    <w:rsid w:val="00D111F9"/>
    <w:rsid w:val="00D1164A"/>
    <w:rsid w:val="00D1176A"/>
    <w:rsid w:val="00D11B5B"/>
    <w:rsid w:val="00D11F89"/>
    <w:rsid w:val="00D13E9D"/>
    <w:rsid w:val="00D14D52"/>
    <w:rsid w:val="00D14E54"/>
    <w:rsid w:val="00D151AA"/>
    <w:rsid w:val="00D1582A"/>
    <w:rsid w:val="00D15A24"/>
    <w:rsid w:val="00D16DC8"/>
    <w:rsid w:val="00D17A98"/>
    <w:rsid w:val="00D20333"/>
    <w:rsid w:val="00D2084C"/>
    <w:rsid w:val="00D2090C"/>
    <w:rsid w:val="00D21BD8"/>
    <w:rsid w:val="00D21D79"/>
    <w:rsid w:val="00D2202D"/>
    <w:rsid w:val="00D231C8"/>
    <w:rsid w:val="00D23246"/>
    <w:rsid w:val="00D23CF9"/>
    <w:rsid w:val="00D247BF"/>
    <w:rsid w:val="00D248B7"/>
    <w:rsid w:val="00D24B9F"/>
    <w:rsid w:val="00D24C49"/>
    <w:rsid w:val="00D260BF"/>
    <w:rsid w:val="00D26226"/>
    <w:rsid w:val="00D2686B"/>
    <w:rsid w:val="00D271C3"/>
    <w:rsid w:val="00D275DB"/>
    <w:rsid w:val="00D27BEC"/>
    <w:rsid w:val="00D30F84"/>
    <w:rsid w:val="00D3144B"/>
    <w:rsid w:val="00D3175F"/>
    <w:rsid w:val="00D31CB0"/>
    <w:rsid w:val="00D3244A"/>
    <w:rsid w:val="00D32552"/>
    <w:rsid w:val="00D327C5"/>
    <w:rsid w:val="00D32A62"/>
    <w:rsid w:val="00D32C72"/>
    <w:rsid w:val="00D33268"/>
    <w:rsid w:val="00D33863"/>
    <w:rsid w:val="00D3397E"/>
    <w:rsid w:val="00D33F44"/>
    <w:rsid w:val="00D3411D"/>
    <w:rsid w:val="00D34F86"/>
    <w:rsid w:val="00D354CF"/>
    <w:rsid w:val="00D35F8B"/>
    <w:rsid w:val="00D3694B"/>
    <w:rsid w:val="00D36E7F"/>
    <w:rsid w:val="00D374AE"/>
    <w:rsid w:val="00D37CCB"/>
    <w:rsid w:val="00D4049A"/>
    <w:rsid w:val="00D41191"/>
    <w:rsid w:val="00D42D9B"/>
    <w:rsid w:val="00D433FE"/>
    <w:rsid w:val="00D454CB"/>
    <w:rsid w:val="00D458C5"/>
    <w:rsid w:val="00D45BAD"/>
    <w:rsid w:val="00D467B3"/>
    <w:rsid w:val="00D46B44"/>
    <w:rsid w:val="00D50AA3"/>
    <w:rsid w:val="00D50E23"/>
    <w:rsid w:val="00D5195B"/>
    <w:rsid w:val="00D526F3"/>
    <w:rsid w:val="00D53001"/>
    <w:rsid w:val="00D53ED2"/>
    <w:rsid w:val="00D54114"/>
    <w:rsid w:val="00D543C9"/>
    <w:rsid w:val="00D545C8"/>
    <w:rsid w:val="00D55282"/>
    <w:rsid w:val="00D55F43"/>
    <w:rsid w:val="00D569B3"/>
    <w:rsid w:val="00D569CE"/>
    <w:rsid w:val="00D57207"/>
    <w:rsid w:val="00D60A05"/>
    <w:rsid w:val="00D61BF6"/>
    <w:rsid w:val="00D62A02"/>
    <w:rsid w:val="00D63982"/>
    <w:rsid w:val="00D63EBA"/>
    <w:rsid w:val="00D65874"/>
    <w:rsid w:val="00D65A3E"/>
    <w:rsid w:val="00D6612B"/>
    <w:rsid w:val="00D66276"/>
    <w:rsid w:val="00D67018"/>
    <w:rsid w:val="00D67AF6"/>
    <w:rsid w:val="00D70625"/>
    <w:rsid w:val="00D707B8"/>
    <w:rsid w:val="00D708E3"/>
    <w:rsid w:val="00D71016"/>
    <w:rsid w:val="00D71B14"/>
    <w:rsid w:val="00D71B73"/>
    <w:rsid w:val="00D72465"/>
    <w:rsid w:val="00D7292D"/>
    <w:rsid w:val="00D72C20"/>
    <w:rsid w:val="00D73105"/>
    <w:rsid w:val="00D7340A"/>
    <w:rsid w:val="00D7425E"/>
    <w:rsid w:val="00D743CD"/>
    <w:rsid w:val="00D74820"/>
    <w:rsid w:val="00D7639D"/>
    <w:rsid w:val="00D76EED"/>
    <w:rsid w:val="00D770D0"/>
    <w:rsid w:val="00D77A73"/>
    <w:rsid w:val="00D77CBD"/>
    <w:rsid w:val="00D77F22"/>
    <w:rsid w:val="00D804D9"/>
    <w:rsid w:val="00D80E5A"/>
    <w:rsid w:val="00D82853"/>
    <w:rsid w:val="00D83001"/>
    <w:rsid w:val="00D842F4"/>
    <w:rsid w:val="00D84301"/>
    <w:rsid w:val="00D849AD"/>
    <w:rsid w:val="00D84DFA"/>
    <w:rsid w:val="00D850B1"/>
    <w:rsid w:val="00D86256"/>
    <w:rsid w:val="00D863D9"/>
    <w:rsid w:val="00D86852"/>
    <w:rsid w:val="00D87381"/>
    <w:rsid w:val="00D87653"/>
    <w:rsid w:val="00D902AD"/>
    <w:rsid w:val="00D9037C"/>
    <w:rsid w:val="00D9042B"/>
    <w:rsid w:val="00D90EAE"/>
    <w:rsid w:val="00D91F4B"/>
    <w:rsid w:val="00D9207A"/>
    <w:rsid w:val="00D920C5"/>
    <w:rsid w:val="00D924EB"/>
    <w:rsid w:val="00D92971"/>
    <w:rsid w:val="00D92E7D"/>
    <w:rsid w:val="00D93746"/>
    <w:rsid w:val="00D938BB"/>
    <w:rsid w:val="00D93D25"/>
    <w:rsid w:val="00D947DD"/>
    <w:rsid w:val="00D95481"/>
    <w:rsid w:val="00D9585C"/>
    <w:rsid w:val="00D95E91"/>
    <w:rsid w:val="00DA0055"/>
    <w:rsid w:val="00DA026F"/>
    <w:rsid w:val="00DA0798"/>
    <w:rsid w:val="00DA1126"/>
    <w:rsid w:val="00DA1D79"/>
    <w:rsid w:val="00DA2744"/>
    <w:rsid w:val="00DA3362"/>
    <w:rsid w:val="00DA5187"/>
    <w:rsid w:val="00DA53CB"/>
    <w:rsid w:val="00DA55A1"/>
    <w:rsid w:val="00DA5F6B"/>
    <w:rsid w:val="00DA7361"/>
    <w:rsid w:val="00DA73DA"/>
    <w:rsid w:val="00DA7B04"/>
    <w:rsid w:val="00DB08FC"/>
    <w:rsid w:val="00DB0BB8"/>
    <w:rsid w:val="00DB0DEC"/>
    <w:rsid w:val="00DB1E71"/>
    <w:rsid w:val="00DB28D3"/>
    <w:rsid w:val="00DB2B89"/>
    <w:rsid w:val="00DB345C"/>
    <w:rsid w:val="00DB4CCB"/>
    <w:rsid w:val="00DB4EAF"/>
    <w:rsid w:val="00DB5848"/>
    <w:rsid w:val="00DB66DF"/>
    <w:rsid w:val="00DB74D3"/>
    <w:rsid w:val="00DB7B02"/>
    <w:rsid w:val="00DC0665"/>
    <w:rsid w:val="00DC095D"/>
    <w:rsid w:val="00DC0B9D"/>
    <w:rsid w:val="00DC3D81"/>
    <w:rsid w:val="00DC431F"/>
    <w:rsid w:val="00DC511F"/>
    <w:rsid w:val="00DC5150"/>
    <w:rsid w:val="00DC518A"/>
    <w:rsid w:val="00DC5411"/>
    <w:rsid w:val="00DC5499"/>
    <w:rsid w:val="00DC5764"/>
    <w:rsid w:val="00DC5C37"/>
    <w:rsid w:val="00DC6E4B"/>
    <w:rsid w:val="00DC78C3"/>
    <w:rsid w:val="00DC7910"/>
    <w:rsid w:val="00DD055A"/>
    <w:rsid w:val="00DD1403"/>
    <w:rsid w:val="00DD1F8C"/>
    <w:rsid w:val="00DD1FAB"/>
    <w:rsid w:val="00DD213A"/>
    <w:rsid w:val="00DD2534"/>
    <w:rsid w:val="00DD27E5"/>
    <w:rsid w:val="00DD296A"/>
    <w:rsid w:val="00DD4207"/>
    <w:rsid w:val="00DD48BD"/>
    <w:rsid w:val="00DD4933"/>
    <w:rsid w:val="00DD4B0C"/>
    <w:rsid w:val="00DD4B2E"/>
    <w:rsid w:val="00DD5040"/>
    <w:rsid w:val="00DD5F0F"/>
    <w:rsid w:val="00DD6223"/>
    <w:rsid w:val="00DD67C5"/>
    <w:rsid w:val="00DD70C2"/>
    <w:rsid w:val="00DD79E4"/>
    <w:rsid w:val="00DD7BB9"/>
    <w:rsid w:val="00DE04D9"/>
    <w:rsid w:val="00DE0ABB"/>
    <w:rsid w:val="00DE1701"/>
    <w:rsid w:val="00DE181D"/>
    <w:rsid w:val="00DE1D64"/>
    <w:rsid w:val="00DE1F22"/>
    <w:rsid w:val="00DE20B7"/>
    <w:rsid w:val="00DE3598"/>
    <w:rsid w:val="00DE415A"/>
    <w:rsid w:val="00DE474D"/>
    <w:rsid w:val="00DE49D4"/>
    <w:rsid w:val="00DE4F26"/>
    <w:rsid w:val="00DE5225"/>
    <w:rsid w:val="00DE7344"/>
    <w:rsid w:val="00DE7B65"/>
    <w:rsid w:val="00DE7DA8"/>
    <w:rsid w:val="00DF0655"/>
    <w:rsid w:val="00DF279B"/>
    <w:rsid w:val="00DF388C"/>
    <w:rsid w:val="00DF3F21"/>
    <w:rsid w:val="00DF4133"/>
    <w:rsid w:val="00DF4FC8"/>
    <w:rsid w:val="00DF5423"/>
    <w:rsid w:val="00DF58A9"/>
    <w:rsid w:val="00DF69D2"/>
    <w:rsid w:val="00DF6A3C"/>
    <w:rsid w:val="00E01027"/>
    <w:rsid w:val="00E02407"/>
    <w:rsid w:val="00E02A47"/>
    <w:rsid w:val="00E02C47"/>
    <w:rsid w:val="00E03018"/>
    <w:rsid w:val="00E04613"/>
    <w:rsid w:val="00E04896"/>
    <w:rsid w:val="00E04D9A"/>
    <w:rsid w:val="00E0502C"/>
    <w:rsid w:val="00E0530F"/>
    <w:rsid w:val="00E05F38"/>
    <w:rsid w:val="00E06D05"/>
    <w:rsid w:val="00E1085E"/>
    <w:rsid w:val="00E10C12"/>
    <w:rsid w:val="00E11658"/>
    <w:rsid w:val="00E11A85"/>
    <w:rsid w:val="00E12150"/>
    <w:rsid w:val="00E12303"/>
    <w:rsid w:val="00E12703"/>
    <w:rsid w:val="00E12BD6"/>
    <w:rsid w:val="00E1343D"/>
    <w:rsid w:val="00E142EE"/>
    <w:rsid w:val="00E14A43"/>
    <w:rsid w:val="00E153E7"/>
    <w:rsid w:val="00E16150"/>
    <w:rsid w:val="00E167D7"/>
    <w:rsid w:val="00E16F69"/>
    <w:rsid w:val="00E213BA"/>
    <w:rsid w:val="00E2141B"/>
    <w:rsid w:val="00E2190B"/>
    <w:rsid w:val="00E22365"/>
    <w:rsid w:val="00E22931"/>
    <w:rsid w:val="00E24E21"/>
    <w:rsid w:val="00E25438"/>
    <w:rsid w:val="00E26354"/>
    <w:rsid w:val="00E264C3"/>
    <w:rsid w:val="00E265F6"/>
    <w:rsid w:val="00E27013"/>
    <w:rsid w:val="00E2744A"/>
    <w:rsid w:val="00E30517"/>
    <w:rsid w:val="00E30815"/>
    <w:rsid w:val="00E308D9"/>
    <w:rsid w:val="00E31501"/>
    <w:rsid w:val="00E31B8B"/>
    <w:rsid w:val="00E31F79"/>
    <w:rsid w:val="00E3468D"/>
    <w:rsid w:val="00E34949"/>
    <w:rsid w:val="00E34EC0"/>
    <w:rsid w:val="00E35EED"/>
    <w:rsid w:val="00E36193"/>
    <w:rsid w:val="00E36DCE"/>
    <w:rsid w:val="00E374D4"/>
    <w:rsid w:val="00E37649"/>
    <w:rsid w:val="00E37758"/>
    <w:rsid w:val="00E377A2"/>
    <w:rsid w:val="00E37AD4"/>
    <w:rsid w:val="00E40809"/>
    <w:rsid w:val="00E42A1F"/>
    <w:rsid w:val="00E43BFC"/>
    <w:rsid w:val="00E43EFD"/>
    <w:rsid w:val="00E441DF"/>
    <w:rsid w:val="00E4539D"/>
    <w:rsid w:val="00E45A74"/>
    <w:rsid w:val="00E46292"/>
    <w:rsid w:val="00E468CB"/>
    <w:rsid w:val="00E4692D"/>
    <w:rsid w:val="00E47360"/>
    <w:rsid w:val="00E5077D"/>
    <w:rsid w:val="00E507C3"/>
    <w:rsid w:val="00E51011"/>
    <w:rsid w:val="00E5215B"/>
    <w:rsid w:val="00E5228D"/>
    <w:rsid w:val="00E523CA"/>
    <w:rsid w:val="00E53AD6"/>
    <w:rsid w:val="00E53AFE"/>
    <w:rsid w:val="00E53DAC"/>
    <w:rsid w:val="00E546C0"/>
    <w:rsid w:val="00E54C58"/>
    <w:rsid w:val="00E54C6F"/>
    <w:rsid w:val="00E54DA8"/>
    <w:rsid w:val="00E5584A"/>
    <w:rsid w:val="00E55EF2"/>
    <w:rsid w:val="00E5692A"/>
    <w:rsid w:val="00E56EBA"/>
    <w:rsid w:val="00E575C7"/>
    <w:rsid w:val="00E57A81"/>
    <w:rsid w:val="00E601FB"/>
    <w:rsid w:val="00E60BCC"/>
    <w:rsid w:val="00E60C03"/>
    <w:rsid w:val="00E62375"/>
    <w:rsid w:val="00E62DE9"/>
    <w:rsid w:val="00E6306C"/>
    <w:rsid w:val="00E638C5"/>
    <w:rsid w:val="00E63C1A"/>
    <w:rsid w:val="00E643BB"/>
    <w:rsid w:val="00E6457D"/>
    <w:rsid w:val="00E64717"/>
    <w:rsid w:val="00E64F3F"/>
    <w:rsid w:val="00E66370"/>
    <w:rsid w:val="00E66A1E"/>
    <w:rsid w:val="00E67490"/>
    <w:rsid w:val="00E67D28"/>
    <w:rsid w:val="00E67E7F"/>
    <w:rsid w:val="00E70074"/>
    <w:rsid w:val="00E70543"/>
    <w:rsid w:val="00E708E5"/>
    <w:rsid w:val="00E72877"/>
    <w:rsid w:val="00E72CAB"/>
    <w:rsid w:val="00E72FF6"/>
    <w:rsid w:val="00E73712"/>
    <w:rsid w:val="00E7376C"/>
    <w:rsid w:val="00E74D9A"/>
    <w:rsid w:val="00E76042"/>
    <w:rsid w:val="00E763C3"/>
    <w:rsid w:val="00E77389"/>
    <w:rsid w:val="00E80B9C"/>
    <w:rsid w:val="00E817AE"/>
    <w:rsid w:val="00E817DF"/>
    <w:rsid w:val="00E82366"/>
    <w:rsid w:val="00E82438"/>
    <w:rsid w:val="00E82C66"/>
    <w:rsid w:val="00E8330B"/>
    <w:rsid w:val="00E84250"/>
    <w:rsid w:val="00E845C6"/>
    <w:rsid w:val="00E84851"/>
    <w:rsid w:val="00E84CE7"/>
    <w:rsid w:val="00E84F4D"/>
    <w:rsid w:val="00E85E3E"/>
    <w:rsid w:val="00E86B12"/>
    <w:rsid w:val="00E86BEE"/>
    <w:rsid w:val="00E86EBB"/>
    <w:rsid w:val="00E87289"/>
    <w:rsid w:val="00E87746"/>
    <w:rsid w:val="00E87C07"/>
    <w:rsid w:val="00E91601"/>
    <w:rsid w:val="00E92132"/>
    <w:rsid w:val="00E923C4"/>
    <w:rsid w:val="00E93F3E"/>
    <w:rsid w:val="00E9479F"/>
    <w:rsid w:val="00E95134"/>
    <w:rsid w:val="00E96042"/>
    <w:rsid w:val="00E96498"/>
    <w:rsid w:val="00E9682B"/>
    <w:rsid w:val="00E96878"/>
    <w:rsid w:val="00E97F3D"/>
    <w:rsid w:val="00EA02B7"/>
    <w:rsid w:val="00EA037A"/>
    <w:rsid w:val="00EA0D39"/>
    <w:rsid w:val="00EA0D57"/>
    <w:rsid w:val="00EA1644"/>
    <w:rsid w:val="00EA19D6"/>
    <w:rsid w:val="00EA1A93"/>
    <w:rsid w:val="00EA1C05"/>
    <w:rsid w:val="00EA1C98"/>
    <w:rsid w:val="00EA2ADB"/>
    <w:rsid w:val="00EA2F74"/>
    <w:rsid w:val="00EA3041"/>
    <w:rsid w:val="00EA35C8"/>
    <w:rsid w:val="00EA360C"/>
    <w:rsid w:val="00EA3A37"/>
    <w:rsid w:val="00EA3D95"/>
    <w:rsid w:val="00EA3E4F"/>
    <w:rsid w:val="00EA40FC"/>
    <w:rsid w:val="00EA44AD"/>
    <w:rsid w:val="00EA4A7C"/>
    <w:rsid w:val="00EA4A99"/>
    <w:rsid w:val="00EA4AC6"/>
    <w:rsid w:val="00EA5EAB"/>
    <w:rsid w:val="00EA64C4"/>
    <w:rsid w:val="00EA747A"/>
    <w:rsid w:val="00EB02F6"/>
    <w:rsid w:val="00EB089E"/>
    <w:rsid w:val="00EB0BC6"/>
    <w:rsid w:val="00EB160A"/>
    <w:rsid w:val="00EB239F"/>
    <w:rsid w:val="00EB32B5"/>
    <w:rsid w:val="00EB3992"/>
    <w:rsid w:val="00EB3DD2"/>
    <w:rsid w:val="00EB4186"/>
    <w:rsid w:val="00EB5E16"/>
    <w:rsid w:val="00EB5E6E"/>
    <w:rsid w:val="00EB7836"/>
    <w:rsid w:val="00EB7A1C"/>
    <w:rsid w:val="00EC263C"/>
    <w:rsid w:val="00EC26DC"/>
    <w:rsid w:val="00EC2D74"/>
    <w:rsid w:val="00EC2D7C"/>
    <w:rsid w:val="00EC3033"/>
    <w:rsid w:val="00EC3158"/>
    <w:rsid w:val="00EC4A95"/>
    <w:rsid w:val="00EC56F6"/>
    <w:rsid w:val="00EC5893"/>
    <w:rsid w:val="00EC71C7"/>
    <w:rsid w:val="00ED011C"/>
    <w:rsid w:val="00ED061E"/>
    <w:rsid w:val="00ED1556"/>
    <w:rsid w:val="00ED1607"/>
    <w:rsid w:val="00ED20BC"/>
    <w:rsid w:val="00ED2EAC"/>
    <w:rsid w:val="00ED4F34"/>
    <w:rsid w:val="00ED5E8F"/>
    <w:rsid w:val="00ED6217"/>
    <w:rsid w:val="00ED6314"/>
    <w:rsid w:val="00ED7371"/>
    <w:rsid w:val="00ED79B4"/>
    <w:rsid w:val="00ED7C3B"/>
    <w:rsid w:val="00ED7F7E"/>
    <w:rsid w:val="00ED7FB5"/>
    <w:rsid w:val="00EE0301"/>
    <w:rsid w:val="00EE0892"/>
    <w:rsid w:val="00EE3824"/>
    <w:rsid w:val="00EE47D9"/>
    <w:rsid w:val="00EE498A"/>
    <w:rsid w:val="00EE5382"/>
    <w:rsid w:val="00EE5470"/>
    <w:rsid w:val="00EE5819"/>
    <w:rsid w:val="00EE5D6A"/>
    <w:rsid w:val="00EE7446"/>
    <w:rsid w:val="00EF0FF8"/>
    <w:rsid w:val="00EF15CF"/>
    <w:rsid w:val="00EF2837"/>
    <w:rsid w:val="00EF29E7"/>
    <w:rsid w:val="00EF2DD1"/>
    <w:rsid w:val="00EF33B1"/>
    <w:rsid w:val="00EF364F"/>
    <w:rsid w:val="00EF3C71"/>
    <w:rsid w:val="00EF4510"/>
    <w:rsid w:val="00EF47D5"/>
    <w:rsid w:val="00EF532A"/>
    <w:rsid w:val="00EF5454"/>
    <w:rsid w:val="00EF5F2A"/>
    <w:rsid w:val="00EF61B1"/>
    <w:rsid w:val="00EF65D0"/>
    <w:rsid w:val="00F017E7"/>
    <w:rsid w:val="00F028C3"/>
    <w:rsid w:val="00F02E8F"/>
    <w:rsid w:val="00F04E3E"/>
    <w:rsid w:val="00F052EB"/>
    <w:rsid w:val="00F0551D"/>
    <w:rsid w:val="00F057ED"/>
    <w:rsid w:val="00F06FDF"/>
    <w:rsid w:val="00F07A09"/>
    <w:rsid w:val="00F11191"/>
    <w:rsid w:val="00F11199"/>
    <w:rsid w:val="00F12980"/>
    <w:rsid w:val="00F13490"/>
    <w:rsid w:val="00F1372E"/>
    <w:rsid w:val="00F141BB"/>
    <w:rsid w:val="00F152A0"/>
    <w:rsid w:val="00F15780"/>
    <w:rsid w:val="00F157ED"/>
    <w:rsid w:val="00F16E36"/>
    <w:rsid w:val="00F178C6"/>
    <w:rsid w:val="00F20398"/>
    <w:rsid w:val="00F206A3"/>
    <w:rsid w:val="00F21EF8"/>
    <w:rsid w:val="00F2253E"/>
    <w:rsid w:val="00F2277A"/>
    <w:rsid w:val="00F22820"/>
    <w:rsid w:val="00F25409"/>
    <w:rsid w:val="00F270EB"/>
    <w:rsid w:val="00F27A51"/>
    <w:rsid w:val="00F3009F"/>
    <w:rsid w:val="00F313F5"/>
    <w:rsid w:val="00F314F5"/>
    <w:rsid w:val="00F31AF6"/>
    <w:rsid w:val="00F34010"/>
    <w:rsid w:val="00F3646B"/>
    <w:rsid w:val="00F36776"/>
    <w:rsid w:val="00F368D2"/>
    <w:rsid w:val="00F36A17"/>
    <w:rsid w:val="00F37288"/>
    <w:rsid w:val="00F37567"/>
    <w:rsid w:val="00F3762C"/>
    <w:rsid w:val="00F377CC"/>
    <w:rsid w:val="00F37AB0"/>
    <w:rsid w:val="00F37C08"/>
    <w:rsid w:val="00F40214"/>
    <w:rsid w:val="00F406C7"/>
    <w:rsid w:val="00F412FD"/>
    <w:rsid w:val="00F41AD1"/>
    <w:rsid w:val="00F422CC"/>
    <w:rsid w:val="00F43631"/>
    <w:rsid w:val="00F44193"/>
    <w:rsid w:val="00F45324"/>
    <w:rsid w:val="00F45383"/>
    <w:rsid w:val="00F453BC"/>
    <w:rsid w:val="00F45A05"/>
    <w:rsid w:val="00F45D19"/>
    <w:rsid w:val="00F46736"/>
    <w:rsid w:val="00F500A7"/>
    <w:rsid w:val="00F502AD"/>
    <w:rsid w:val="00F51EC9"/>
    <w:rsid w:val="00F52625"/>
    <w:rsid w:val="00F52950"/>
    <w:rsid w:val="00F52F68"/>
    <w:rsid w:val="00F54A01"/>
    <w:rsid w:val="00F54A47"/>
    <w:rsid w:val="00F576AA"/>
    <w:rsid w:val="00F57E3D"/>
    <w:rsid w:val="00F57FBC"/>
    <w:rsid w:val="00F60029"/>
    <w:rsid w:val="00F60A2C"/>
    <w:rsid w:val="00F615C5"/>
    <w:rsid w:val="00F615FF"/>
    <w:rsid w:val="00F619C3"/>
    <w:rsid w:val="00F62671"/>
    <w:rsid w:val="00F63064"/>
    <w:rsid w:val="00F63A5C"/>
    <w:rsid w:val="00F63E88"/>
    <w:rsid w:val="00F65BA1"/>
    <w:rsid w:val="00F65FC0"/>
    <w:rsid w:val="00F662A5"/>
    <w:rsid w:val="00F665D8"/>
    <w:rsid w:val="00F66E9A"/>
    <w:rsid w:val="00F7039F"/>
    <w:rsid w:val="00F704EB"/>
    <w:rsid w:val="00F70933"/>
    <w:rsid w:val="00F70C60"/>
    <w:rsid w:val="00F71239"/>
    <w:rsid w:val="00F71E04"/>
    <w:rsid w:val="00F71EE1"/>
    <w:rsid w:val="00F72580"/>
    <w:rsid w:val="00F726F4"/>
    <w:rsid w:val="00F7274E"/>
    <w:rsid w:val="00F72DF6"/>
    <w:rsid w:val="00F7342A"/>
    <w:rsid w:val="00F7413C"/>
    <w:rsid w:val="00F74A47"/>
    <w:rsid w:val="00F74CC4"/>
    <w:rsid w:val="00F769C2"/>
    <w:rsid w:val="00F76FB8"/>
    <w:rsid w:val="00F77928"/>
    <w:rsid w:val="00F77948"/>
    <w:rsid w:val="00F77D1C"/>
    <w:rsid w:val="00F80238"/>
    <w:rsid w:val="00F82420"/>
    <w:rsid w:val="00F82461"/>
    <w:rsid w:val="00F833D8"/>
    <w:rsid w:val="00F840DC"/>
    <w:rsid w:val="00F84406"/>
    <w:rsid w:val="00F846B4"/>
    <w:rsid w:val="00F84761"/>
    <w:rsid w:val="00F867E8"/>
    <w:rsid w:val="00F86808"/>
    <w:rsid w:val="00F87592"/>
    <w:rsid w:val="00F91771"/>
    <w:rsid w:val="00F92CF1"/>
    <w:rsid w:val="00F9348A"/>
    <w:rsid w:val="00F94430"/>
    <w:rsid w:val="00F94BAD"/>
    <w:rsid w:val="00F951FB"/>
    <w:rsid w:val="00F960F0"/>
    <w:rsid w:val="00F96FF5"/>
    <w:rsid w:val="00F97301"/>
    <w:rsid w:val="00F97793"/>
    <w:rsid w:val="00F977A9"/>
    <w:rsid w:val="00F97AAB"/>
    <w:rsid w:val="00FA01B9"/>
    <w:rsid w:val="00FA072E"/>
    <w:rsid w:val="00FA1963"/>
    <w:rsid w:val="00FA20FE"/>
    <w:rsid w:val="00FA218A"/>
    <w:rsid w:val="00FA250F"/>
    <w:rsid w:val="00FA29A9"/>
    <w:rsid w:val="00FA2BD6"/>
    <w:rsid w:val="00FA325D"/>
    <w:rsid w:val="00FA376D"/>
    <w:rsid w:val="00FA4F26"/>
    <w:rsid w:val="00FA51C9"/>
    <w:rsid w:val="00FA55D7"/>
    <w:rsid w:val="00FA57FA"/>
    <w:rsid w:val="00FA6519"/>
    <w:rsid w:val="00FA7490"/>
    <w:rsid w:val="00FB03F9"/>
    <w:rsid w:val="00FB296C"/>
    <w:rsid w:val="00FB3140"/>
    <w:rsid w:val="00FB3E5A"/>
    <w:rsid w:val="00FB47CE"/>
    <w:rsid w:val="00FB47E7"/>
    <w:rsid w:val="00FB4C75"/>
    <w:rsid w:val="00FB5A04"/>
    <w:rsid w:val="00FB6CD6"/>
    <w:rsid w:val="00FB7586"/>
    <w:rsid w:val="00FB7636"/>
    <w:rsid w:val="00FB7B9E"/>
    <w:rsid w:val="00FC0139"/>
    <w:rsid w:val="00FC0823"/>
    <w:rsid w:val="00FC153E"/>
    <w:rsid w:val="00FC1A5D"/>
    <w:rsid w:val="00FC22A8"/>
    <w:rsid w:val="00FC37C6"/>
    <w:rsid w:val="00FC3EC2"/>
    <w:rsid w:val="00FC5313"/>
    <w:rsid w:val="00FC531E"/>
    <w:rsid w:val="00FC63C3"/>
    <w:rsid w:val="00FC680D"/>
    <w:rsid w:val="00FC6A86"/>
    <w:rsid w:val="00FC766F"/>
    <w:rsid w:val="00FD05FF"/>
    <w:rsid w:val="00FD0756"/>
    <w:rsid w:val="00FD0C8D"/>
    <w:rsid w:val="00FD33AD"/>
    <w:rsid w:val="00FD4CD7"/>
    <w:rsid w:val="00FD517A"/>
    <w:rsid w:val="00FD5915"/>
    <w:rsid w:val="00FE02C2"/>
    <w:rsid w:val="00FE088C"/>
    <w:rsid w:val="00FE3B35"/>
    <w:rsid w:val="00FE3CF0"/>
    <w:rsid w:val="00FE3E71"/>
    <w:rsid w:val="00FE408F"/>
    <w:rsid w:val="00FE49FD"/>
    <w:rsid w:val="00FE4B1A"/>
    <w:rsid w:val="00FE52EB"/>
    <w:rsid w:val="00FE578A"/>
    <w:rsid w:val="00FE5C49"/>
    <w:rsid w:val="00FE73BF"/>
    <w:rsid w:val="00FE7B2D"/>
    <w:rsid w:val="00FF0480"/>
    <w:rsid w:val="00FF237F"/>
    <w:rsid w:val="00FF48E5"/>
    <w:rsid w:val="00FF4CF4"/>
    <w:rsid w:val="00FF59CE"/>
    <w:rsid w:val="00FF5DFA"/>
    <w:rsid w:val="00FF6A70"/>
    <w:rsid w:val="00FF7A6B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08141-B8EE-427F-8200-76D9C0FE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1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41D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41D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41D3"/>
    <w:pPr>
      <w:keepNext/>
      <w:keepLines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41D3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41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41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41D3"/>
    <w:rPr>
      <w:rFonts w:asciiTheme="majorHAnsi" w:eastAsiaTheme="majorEastAsia" w:hAnsiTheme="majorHAnsi" w:cstheme="majorBidi"/>
      <w:color w:val="1F4D78" w:themeColor="accent1" w:themeShade="7F"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9141D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141D3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1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41D3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41D3"/>
    <w:rPr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9141D3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141D3"/>
    <w:rPr>
      <w:lang w:val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9141D3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141D3"/>
    <w:rPr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141D3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41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41D3"/>
    <w:rPr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1D3"/>
    <w:pPr>
      <w:spacing w:after="0" w:line="240" w:lineRule="auto"/>
    </w:pPr>
    <w:rPr>
      <w:rFonts w:ascii="Segoe UI" w:hAnsi="Segoe UI" w:cs="Segoe UI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1D3"/>
    <w:rPr>
      <w:rFonts w:ascii="Segoe UI" w:hAnsi="Segoe UI" w:cs="Segoe UI"/>
      <w:sz w:val="18"/>
      <w:szCs w:val="18"/>
      <w:lang w:val="de-DE"/>
    </w:rPr>
  </w:style>
  <w:style w:type="paragraph" w:styleId="berarbeitung">
    <w:name w:val="Revision"/>
    <w:uiPriority w:val="99"/>
    <w:semiHidden/>
    <w:rsid w:val="009141D3"/>
    <w:pPr>
      <w:spacing w:after="0" w:line="240" w:lineRule="auto"/>
    </w:pPr>
    <w:rPr>
      <w:lang w:val="de-DE"/>
    </w:rPr>
  </w:style>
  <w:style w:type="paragraph" w:styleId="Listenabsatz">
    <w:name w:val="List Paragraph"/>
    <w:basedOn w:val="Standard"/>
    <w:uiPriority w:val="34"/>
    <w:qFormat/>
    <w:rsid w:val="009141D3"/>
    <w:pPr>
      <w:spacing w:line="256" w:lineRule="auto"/>
      <w:ind w:left="720"/>
      <w:contextualSpacing/>
    </w:pPr>
    <w:rPr>
      <w:lang w:val="de-DE"/>
    </w:rPr>
  </w:style>
  <w:style w:type="character" w:customStyle="1" w:styleId="Projekt2TextkrperZchn">
    <w:name w:val="Projekt2_Textkörper Zchn"/>
    <w:basedOn w:val="Absatz-Standardschriftart"/>
    <w:link w:val="Projekt2Textkrper"/>
    <w:semiHidden/>
    <w:locked/>
    <w:rsid w:val="009141D3"/>
    <w:rPr>
      <w:rFonts w:ascii="Yu Mincho" w:eastAsiaTheme="minorEastAsia" w:hAnsi="Yu Mincho"/>
      <w:lang w:val="de-CH" w:eastAsia="de-CH"/>
    </w:rPr>
  </w:style>
  <w:style w:type="paragraph" w:customStyle="1" w:styleId="Projekt2Textkrper">
    <w:name w:val="Projekt2_Textkörper"/>
    <w:basedOn w:val="Standard"/>
    <w:link w:val="Projekt2TextkrperZchn"/>
    <w:semiHidden/>
    <w:qFormat/>
    <w:rsid w:val="009141D3"/>
    <w:pPr>
      <w:spacing w:before="120" w:after="200" w:line="276" w:lineRule="auto"/>
      <w:jc w:val="both"/>
    </w:pPr>
    <w:rPr>
      <w:rFonts w:ascii="Yu Mincho" w:eastAsiaTheme="minorEastAsia" w:hAnsi="Yu Mincho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41D3"/>
    <w:rPr>
      <w:sz w:val="16"/>
      <w:szCs w:val="16"/>
    </w:rPr>
  </w:style>
  <w:style w:type="character" w:customStyle="1" w:styleId="jlqj4b">
    <w:name w:val="jlqj4b"/>
    <w:basedOn w:val="Absatz-Standardschriftart"/>
    <w:rsid w:val="009141D3"/>
  </w:style>
  <w:style w:type="character" w:customStyle="1" w:styleId="NichtaufgelsteErwhnung1">
    <w:name w:val="Nicht aufgelöste Erwähnung1"/>
    <w:basedOn w:val="Absatz-Standardschriftart"/>
    <w:uiPriority w:val="99"/>
    <w:semiHidden/>
    <w:rsid w:val="009141D3"/>
    <w:rPr>
      <w:color w:val="605E5C"/>
      <w:shd w:val="clear" w:color="auto" w:fill="E1DFDD"/>
    </w:rPr>
  </w:style>
  <w:style w:type="character" w:customStyle="1" w:styleId="authors-info">
    <w:name w:val="authors-info"/>
    <w:basedOn w:val="Absatz-Standardschriftart"/>
    <w:rsid w:val="009141D3"/>
  </w:style>
  <w:style w:type="character" w:customStyle="1" w:styleId="blue-tooltip">
    <w:name w:val="blue-tooltip"/>
    <w:basedOn w:val="Absatz-Standardschriftart"/>
    <w:rsid w:val="009141D3"/>
  </w:style>
  <w:style w:type="character" w:customStyle="1" w:styleId="articlecitationvolume">
    <w:name w:val="articlecitation_volume"/>
    <w:rsid w:val="009141D3"/>
  </w:style>
  <w:style w:type="character" w:customStyle="1" w:styleId="articlecitationpages">
    <w:name w:val="articlecitation_pages"/>
    <w:rsid w:val="009141D3"/>
  </w:style>
  <w:style w:type="character" w:customStyle="1" w:styleId="ecl-metaitem">
    <w:name w:val="ecl-meta__item"/>
    <w:basedOn w:val="Absatz-Standardschriftart"/>
    <w:rsid w:val="009141D3"/>
  </w:style>
  <w:style w:type="character" w:customStyle="1" w:styleId="title-text">
    <w:name w:val="title-text"/>
    <w:basedOn w:val="Absatz-Standardschriftart"/>
    <w:rsid w:val="009141D3"/>
  </w:style>
  <w:style w:type="character" w:customStyle="1" w:styleId="c-bibliographic-informationvalue">
    <w:name w:val="c-bibliographic-information__value"/>
    <w:basedOn w:val="Absatz-Standardschriftart"/>
    <w:rsid w:val="009141D3"/>
  </w:style>
  <w:style w:type="character" w:customStyle="1" w:styleId="c-headline-title">
    <w:name w:val="c-headline-title"/>
    <w:basedOn w:val="Absatz-Standardschriftart"/>
    <w:rsid w:val="009141D3"/>
  </w:style>
  <w:style w:type="character" w:customStyle="1" w:styleId="mw-page-title-main">
    <w:name w:val="mw-page-title-main"/>
    <w:basedOn w:val="Absatz-Standardschriftart"/>
    <w:rsid w:val="009141D3"/>
  </w:style>
  <w:style w:type="character" w:customStyle="1" w:styleId="anchor-text">
    <w:name w:val="anchor-text"/>
    <w:basedOn w:val="Absatz-Standardschriftart"/>
    <w:rsid w:val="009141D3"/>
  </w:style>
  <w:style w:type="character" w:customStyle="1" w:styleId="hgkelc">
    <w:name w:val="hgkelc"/>
    <w:basedOn w:val="Absatz-Standardschriftart"/>
    <w:rsid w:val="009141D3"/>
  </w:style>
  <w:style w:type="character" w:customStyle="1" w:styleId="cf01">
    <w:name w:val="cf01"/>
    <w:basedOn w:val="Absatz-Standardschriftart"/>
    <w:rsid w:val="009141D3"/>
    <w:rPr>
      <w:rFonts w:ascii="Segoe UI" w:hAnsi="Segoe UI" w:cs="Segoe UI" w:hint="default"/>
      <w:sz w:val="18"/>
      <w:szCs w:val="18"/>
    </w:rPr>
  </w:style>
  <w:style w:type="character" w:customStyle="1" w:styleId="file">
    <w:name w:val="file"/>
    <w:basedOn w:val="Absatz-Standardschriftart"/>
    <w:rsid w:val="009141D3"/>
  </w:style>
  <w:style w:type="table" w:styleId="Tabellenraster">
    <w:name w:val="Table Grid"/>
    <w:basedOn w:val="NormaleTabelle"/>
    <w:uiPriority w:val="39"/>
    <w:rsid w:val="009141D3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9141D3"/>
    <w:pPr>
      <w:spacing w:after="0" w:line="240" w:lineRule="auto"/>
    </w:pPr>
    <w:rPr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-distances.org/" TargetMode="External"/><Relationship Id="rId5" Type="http://schemas.openxmlformats.org/officeDocument/2006/relationships/hyperlink" Target="https://www.e-floater.com/echte-nachhaltigkeit?lang=en" TargetMode="External"/><Relationship Id="rId4" Type="http://schemas.openxmlformats.org/officeDocument/2006/relationships/hyperlink" Target="https://www.google.com/ma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3974</Words>
  <Characters>25039</Characters>
  <Application>Microsoft Office Word</Application>
  <DocSecurity>0</DocSecurity>
  <Lines>208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M.</dc:creator>
  <cp:keywords/>
  <dc:description/>
  <cp:lastModifiedBy>Dr. Stefan Bagusche</cp:lastModifiedBy>
  <cp:revision>2</cp:revision>
  <dcterms:created xsi:type="dcterms:W3CDTF">2024-09-05T16:22:00Z</dcterms:created>
  <dcterms:modified xsi:type="dcterms:W3CDTF">2024-09-05T16:22:00Z</dcterms:modified>
</cp:coreProperties>
</file>